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98" w:rsidRDefault="007C0098" w:rsidP="007C0098">
      <w:pPr>
        <w:jc w:val="center"/>
        <w:rPr>
          <w:b/>
          <w:color w:val="000000" w:themeColor="text1"/>
          <w:sz w:val="28"/>
        </w:rPr>
      </w:pPr>
      <w:r w:rsidRPr="007C0098">
        <w:rPr>
          <w:rFonts w:hint="eastAsia"/>
          <w:b/>
          <w:color w:val="000000" w:themeColor="text1"/>
          <w:sz w:val="28"/>
        </w:rPr>
        <w:t>注册环保工程师</w:t>
      </w:r>
    </w:p>
    <w:p w:rsidR="007C0098" w:rsidRPr="007C0098" w:rsidRDefault="007C0098" w:rsidP="007C0098">
      <w:pPr>
        <w:jc w:val="center"/>
        <w:rPr>
          <w:b/>
          <w:color w:val="000000" w:themeColor="text1"/>
          <w:sz w:val="28"/>
        </w:rPr>
      </w:pPr>
      <w:r w:rsidRPr="007C0098">
        <w:rPr>
          <w:rFonts w:hint="eastAsia"/>
          <w:b/>
          <w:color w:val="000000" w:themeColor="text1"/>
          <w:sz w:val="28"/>
        </w:rPr>
        <w:t>考试科目</w:t>
      </w:r>
      <w:r w:rsidR="00915B44">
        <w:rPr>
          <w:rFonts w:hint="eastAsia"/>
          <w:b/>
          <w:color w:val="000000" w:themeColor="text1"/>
          <w:sz w:val="28"/>
        </w:rPr>
        <w:t>相关</w:t>
      </w:r>
      <w:r w:rsidRPr="007C0098">
        <w:rPr>
          <w:rFonts w:hint="eastAsia"/>
          <w:b/>
          <w:color w:val="000000" w:themeColor="text1"/>
          <w:sz w:val="28"/>
        </w:rPr>
        <w:t>专业标准、规范、规程、技术手册目录清单</w:t>
      </w:r>
    </w:p>
    <w:p w:rsidR="007C0098" w:rsidRDefault="007C0098" w:rsidP="00DF7A2F">
      <w:pPr>
        <w:rPr>
          <w:b/>
          <w:color w:val="000000" w:themeColor="text1"/>
        </w:rPr>
      </w:pPr>
    </w:p>
    <w:p w:rsidR="007C0098" w:rsidRPr="00A37F5D" w:rsidRDefault="007C0098" w:rsidP="00DF7A2F">
      <w:pPr>
        <w:rPr>
          <w:b/>
          <w:color w:val="000000" w:themeColor="text1"/>
        </w:rPr>
      </w:pPr>
    </w:p>
    <w:p w:rsidR="00DF7A2F" w:rsidRPr="00457DF8" w:rsidRDefault="00EF36CB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一、</w:t>
      </w:r>
      <w:r w:rsidR="00DF7A2F" w:rsidRPr="00457DF8">
        <w:rPr>
          <w:rFonts w:hint="eastAsia"/>
          <w:b/>
          <w:color w:val="000000" w:themeColor="text1"/>
        </w:rPr>
        <w:t>环境质量标准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1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水污染防治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3097-1997 </w:t>
      </w:r>
      <w:r w:rsidR="00AD7922">
        <w:rPr>
          <w:rFonts w:hint="eastAsia"/>
          <w:color w:val="000000" w:themeColor="text1"/>
        </w:rPr>
        <w:t xml:space="preserve">   </w:t>
      </w:r>
      <w:hyperlink r:id="rId7" w:history="1">
        <w:r w:rsidRPr="00457DF8">
          <w:rPr>
            <w:rStyle w:val="a6"/>
            <w:rFonts w:hint="eastAsia"/>
            <w:color w:val="000000" w:themeColor="text1"/>
            <w:u w:val="none"/>
          </w:rPr>
          <w:t>海水水质标准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3838-2002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地表水环境质量标准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5084-2005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农田灌溉水质标准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11607-89 </w:t>
      </w:r>
      <w:r w:rsidR="00AD7922">
        <w:rPr>
          <w:rFonts w:hint="eastAsia"/>
          <w:color w:val="000000" w:themeColor="text1"/>
        </w:rPr>
        <w:t xml:space="preserve">    </w:t>
      </w:r>
      <w:hyperlink r:id="rId8" w:history="1">
        <w:r w:rsidRPr="00457DF8">
          <w:rPr>
            <w:rStyle w:val="a6"/>
            <w:rFonts w:hint="eastAsia"/>
            <w:color w:val="000000" w:themeColor="text1"/>
            <w:u w:val="none"/>
          </w:rPr>
          <w:t>渔业水质标准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14848-1993 </w:t>
      </w:r>
      <w:r w:rsidRPr="00457DF8">
        <w:rPr>
          <w:rFonts w:hint="eastAsia"/>
          <w:color w:val="000000" w:themeColor="text1"/>
        </w:rPr>
        <w:t>地下水质量标准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2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大气污染防治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3095-2012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环境空气质量标准</w:t>
      </w:r>
    </w:p>
    <w:p w:rsidR="00DF7A2F" w:rsidRPr="00457DF8" w:rsidRDefault="00DF7A2F" w:rsidP="00DF7A2F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57DF8">
        <w:rPr>
          <w:rFonts w:hint="eastAsia"/>
          <w:color w:val="000000" w:themeColor="text1"/>
        </w:rPr>
        <w:t xml:space="preserve">GB/T 18883-2002 </w:t>
      </w:r>
      <w:r w:rsidRPr="00457DF8">
        <w:rPr>
          <w:rFonts w:hint="eastAsia"/>
          <w:color w:val="000000" w:themeColor="text1"/>
        </w:rPr>
        <w:t>室内空气质量标准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3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固体废物处理处置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15618-1995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土壤环境质量标准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b/>
          <w:color w:val="000000" w:themeColor="text1"/>
        </w:rPr>
        <w:t>4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物理污染控制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3096-2008 </w:t>
      </w:r>
      <w:r w:rsidR="00AD7922">
        <w:rPr>
          <w:rFonts w:hint="eastAsia"/>
          <w:color w:val="000000" w:themeColor="text1"/>
        </w:rPr>
        <w:t xml:space="preserve">   </w:t>
      </w:r>
      <w:hyperlink r:id="rId9" w:history="1">
        <w:r w:rsidRPr="00457DF8">
          <w:rPr>
            <w:rStyle w:val="a6"/>
            <w:rFonts w:hint="eastAsia"/>
            <w:color w:val="000000" w:themeColor="text1"/>
            <w:u w:val="none"/>
          </w:rPr>
          <w:t>声环境质量标准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8702-2014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电磁环境控制限值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bCs/>
          <w:color w:val="000000" w:themeColor="text1"/>
        </w:rPr>
        <w:t xml:space="preserve">GB 9660-88 </w:t>
      </w:r>
      <w:r w:rsidR="00AD7922">
        <w:rPr>
          <w:rFonts w:hint="eastAsia"/>
          <w:bCs/>
          <w:color w:val="000000" w:themeColor="text1"/>
        </w:rPr>
        <w:t xml:space="preserve">     </w:t>
      </w:r>
      <w:hyperlink r:id="rId10" w:tgtFrame="_self" w:history="1">
        <w:r w:rsidRPr="00457DF8">
          <w:rPr>
            <w:rStyle w:val="a6"/>
            <w:rFonts w:hint="eastAsia"/>
            <w:bCs/>
            <w:color w:val="000000" w:themeColor="text1"/>
            <w:u w:val="none"/>
          </w:rPr>
          <w:t>机场周围飞机噪声环境标准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10070-88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城市区域环境振动标准</w:t>
      </w:r>
    </w:p>
    <w:p w:rsidR="00EF36CB" w:rsidRPr="00AD7922" w:rsidRDefault="00EF36CB" w:rsidP="00DF7A2F">
      <w:pPr>
        <w:rPr>
          <w:b/>
          <w:color w:val="000000" w:themeColor="text1"/>
        </w:rPr>
      </w:pPr>
    </w:p>
    <w:p w:rsidR="00DF7A2F" w:rsidRPr="00457DF8" w:rsidRDefault="00EF36CB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二、</w:t>
      </w:r>
      <w:r w:rsidR="00DF7A2F" w:rsidRPr="00457DF8">
        <w:rPr>
          <w:rFonts w:hint="eastAsia"/>
          <w:b/>
          <w:color w:val="000000" w:themeColor="text1"/>
        </w:rPr>
        <w:t>污染物排放（控制）标准</w:t>
      </w:r>
    </w:p>
    <w:p w:rsidR="00EF36CB" w:rsidRPr="00EF36CB" w:rsidRDefault="00DF7A2F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1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水污染防治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3544-2008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制浆造纸工业水污染物排放标准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4287-2012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纺织染整工业水污染物排放标准（环境保护部公告</w:t>
      </w:r>
      <w:r w:rsidRPr="00457DF8">
        <w:rPr>
          <w:rFonts w:hint="eastAsia"/>
          <w:color w:val="000000" w:themeColor="text1"/>
        </w:rPr>
        <w:t>2015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19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8978-1996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污水综合排放标准（国家环境保护总局文件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环发</w:t>
      </w:r>
      <w:r w:rsidRPr="00457DF8">
        <w:rPr>
          <w:rFonts w:hint="eastAsia"/>
          <w:color w:val="000000" w:themeColor="text1"/>
        </w:rPr>
        <w:t>[1999]285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13456-2012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钢铁工业水污染物排放标准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13457-92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肉类加工工业水污染物排放标准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13458-2013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合成氨工业水污染物排放标准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14374-93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航天推进剂水污染物排放与分析方法标准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14470.1-2002 </w:t>
      </w:r>
      <w:r w:rsidR="00AD7922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兵器工业水污染物排放标准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火炸药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14470.2-2002 </w:t>
      </w:r>
      <w:r w:rsidR="00AD7922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兵器工业水污染物排放标准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火工药剂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14470.3-2011 </w:t>
      </w:r>
      <w:r w:rsidR="00AD7922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弹药装药行业水污染物排放标准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15580-2011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磷肥工业水污染物排放标准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15581-95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烧碱、聚氯乙烯工业水污染物排放标准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18466-2005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医疗机构水污染物排放标准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18486-2001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污水海洋处置工程污染控制标准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18918-2002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城镇污水处理厂污染物排放标准（国家环境保护总局公告</w:t>
      </w:r>
      <w:r w:rsidRPr="00457DF8">
        <w:rPr>
          <w:rFonts w:hint="eastAsia"/>
          <w:color w:val="000000" w:themeColor="text1"/>
        </w:rPr>
        <w:t>2006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21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19430-2013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柠檬酸工业水污染物排放标准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lastRenderedPageBreak/>
        <w:t xml:space="preserve">GB 20425-2006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皂素工业水污染物排放标准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20426-2006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煤炭工业污染物排放标准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20922-2007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城市污水再生利用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农田灌溉用水水质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21523-2008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杂环类农药工业水污染物排放标准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21901-2008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羽绒工业水污染物排放标准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21903-2008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发酵类制药工业水污染物排放标准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21904-2008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化学合成类制药工业水污染物排放标准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21905-2008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提取类制药工业水污染物排放标准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21906-2008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中药类制药工业水污染物排放标准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21907-2008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生物工程类制药工业水污染物排放标准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21908-2008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混装制剂类制药工业水污染物排放标准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21909-2008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制糖工业水污染物排放标准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24188-2009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城镇污水处理厂污泥泥质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25461-2010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淀粉工业水污染物排放标准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25462-2010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酵母工业水污染物排放标准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25463-2010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油墨工业水污染物排放标准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26877-2011 </w:t>
      </w:r>
      <w:r w:rsidR="00AD7922">
        <w:rPr>
          <w:rFonts w:hint="eastAsia"/>
          <w:color w:val="000000" w:themeColor="text1"/>
        </w:rPr>
        <w:t xml:space="preserve">  </w:t>
      </w:r>
      <w:hyperlink r:id="rId11" w:history="1">
        <w:r w:rsidRPr="00457DF8">
          <w:rPr>
            <w:rStyle w:val="a6"/>
            <w:rFonts w:hint="eastAsia"/>
            <w:color w:val="000000" w:themeColor="text1"/>
            <w:u w:val="none"/>
          </w:rPr>
          <w:t>汽车维修业水污染物排放标准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27631-2011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发酵酒精和白酒工业水污染物排放标准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28936-2012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缫丝工业水污染物排放标准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28937-2012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毛纺工业水污染物排放标准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28938-2012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麻纺工业水污染物排放标准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30486-2013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制革及毛皮加工工业水污染物排放标准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18919-2002 </w:t>
      </w:r>
      <w:r w:rsidRPr="00457DF8">
        <w:rPr>
          <w:rFonts w:hint="eastAsia"/>
          <w:color w:val="000000" w:themeColor="text1"/>
        </w:rPr>
        <w:t>城市污水再生利用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分类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18920-2002 </w:t>
      </w:r>
      <w:r w:rsidRPr="00457DF8">
        <w:rPr>
          <w:rFonts w:hint="eastAsia"/>
          <w:color w:val="000000" w:themeColor="text1"/>
        </w:rPr>
        <w:t>城市污水再生利用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城市杂用水水质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18921-2002 </w:t>
      </w:r>
      <w:r w:rsidRPr="00457DF8">
        <w:rPr>
          <w:rFonts w:hint="eastAsia"/>
          <w:color w:val="000000" w:themeColor="text1"/>
        </w:rPr>
        <w:t>城市污水再生利用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景观环境用水水质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19923-2005 </w:t>
      </w:r>
      <w:r w:rsidRPr="00457DF8">
        <w:rPr>
          <w:rFonts w:hint="eastAsia"/>
          <w:color w:val="000000" w:themeColor="text1"/>
        </w:rPr>
        <w:t>城市污水再生利用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工业用水水质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23484-2009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分类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23485-2009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混合填埋用泥质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23486-2009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园林绿化用泥质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24600-2009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土地改良用泥质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24602-2009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单独焚烧用泥质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25031-2010 </w:t>
      </w:r>
      <w:r w:rsidRPr="00457DF8">
        <w:rPr>
          <w:rFonts w:hint="eastAsia"/>
          <w:color w:val="000000" w:themeColor="text1"/>
        </w:rPr>
        <w:t>城镇污水处理厂污泥处置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制砖用泥质</w:t>
      </w:r>
    </w:p>
    <w:p w:rsidR="00DF7A2F" w:rsidRPr="00457DF8" w:rsidRDefault="003F2BB4" w:rsidP="00DF7A2F">
      <w:pPr>
        <w:rPr>
          <w:color w:val="000000" w:themeColor="text1"/>
        </w:rPr>
      </w:pPr>
      <w:r w:rsidRPr="003F2BB4">
        <w:rPr>
          <w:color w:val="000000" w:themeColor="text1"/>
        </w:rPr>
        <w:t>GB/T 31962-2015</w:t>
      </w:r>
      <w:r w:rsidR="00AD7922">
        <w:rPr>
          <w:rFonts w:hint="eastAsia"/>
          <w:color w:val="000000" w:themeColor="text1"/>
        </w:rPr>
        <w:t xml:space="preserve"> </w:t>
      </w:r>
      <w:r w:rsidR="00DF7A2F" w:rsidRPr="00457DF8">
        <w:rPr>
          <w:rFonts w:hint="eastAsia"/>
          <w:color w:val="000000" w:themeColor="text1"/>
        </w:rPr>
        <w:t>污水排入城镇下水道水质标准</w:t>
      </w:r>
    </w:p>
    <w:p w:rsidR="00DF7A2F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 3025-1993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城市污水处理厂污水污泥排放标准</w:t>
      </w:r>
    </w:p>
    <w:p w:rsidR="003F2BB4" w:rsidRPr="003F2BB4" w:rsidRDefault="003F2BB4" w:rsidP="003F2BB4">
      <w:pPr>
        <w:rPr>
          <w:color w:val="000000" w:themeColor="text1"/>
        </w:rPr>
      </w:pPr>
      <w:r w:rsidRPr="003F2BB4">
        <w:rPr>
          <w:rFonts w:hint="eastAsia"/>
          <w:color w:val="000000" w:themeColor="text1"/>
        </w:rPr>
        <w:t>CJ/T</w:t>
      </w:r>
      <w:r w:rsidR="00057412">
        <w:rPr>
          <w:rFonts w:hint="eastAsia"/>
          <w:color w:val="000000" w:themeColor="text1"/>
        </w:rPr>
        <w:t xml:space="preserve"> </w:t>
      </w:r>
      <w:r w:rsidRPr="003F2BB4">
        <w:rPr>
          <w:rFonts w:hint="eastAsia"/>
          <w:color w:val="000000" w:themeColor="text1"/>
        </w:rPr>
        <w:t xml:space="preserve">510-2017  </w:t>
      </w:r>
      <w:r>
        <w:rPr>
          <w:rFonts w:hint="eastAsia"/>
          <w:color w:val="000000" w:themeColor="text1"/>
        </w:rPr>
        <w:t xml:space="preserve"> </w:t>
      </w:r>
      <w:r w:rsidRPr="003F2BB4">
        <w:rPr>
          <w:rFonts w:hint="eastAsia"/>
          <w:color w:val="000000" w:themeColor="text1"/>
        </w:rPr>
        <w:t xml:space="preserve"> </w:t>
      </w:r>
      <w:r w:rsidRPr="003F2BB4">
        <w:rPr>
          <w:rFonts w:hint="eastAsia"/>
          <w:color w:val="000000" w:themeColor="text1"/>
        </w:rPr>
        <w:t>城镇污水处理厂污泥处理　稳定标准</w:t>
      </w:r>
    </w:p>
    <w:p w:rsidR="003F2BB4" w:rsidRPr="003F2BB4" w:rsidRDefault="003F2BB4" w:rsidP="003F2BB4">
      <w:pPr>
        <w:rPr>
          <w:color w:val="000000" w:themeColor="text1"/>
        </w:rPr>
      </w:pPr>
      <w:r w:rsidRPr="003F2BB4">
        <w:rPr>
          <w:rFonts w:hint="eastAsia"/>
          <w:color w:val="000000" w:themeColor="text1"/>
        </w:rPr>
        <w:t>CJJ</w:t>
      </w:r>
      <w:r w:rsidR="00057412">
        <w:rPr>
          <w:rFonts w:hint="eastAsia"/>
          <w:color w:val="000000" w:themeColor="text1"/>
        </w:rPr>
        <w:t xml:space="preserve"> </w:t>
      </w:r>
      <w:r w:rsidRPr="003F2BB4">
        <w:rPr>
          <w:rFonts w:hint="eastAsia"/>
          <w:color w:val="000000" w:themeColor="text1"/>
        </w:rPr>
        <w:t xml:space="preserve">92-2016     </w:t>
      </w:r>
      <w:r>
        <w:rPr>
          <w:rFonts w:hint="eastAsia"/>
          <w:color w:val="000000" w:themeColor="text1"/>
        </w:rPr>
        <w:t xml:space="preserve"> </w:t>
      </w:r>
      <w:r w:rsidRPr="003F2BB4">
        <w:rPr>
          <w:rFonts w:hint="eastAsia"/>
          <w:color w:val="000000" w:themeColor="text1"/>
        </w:rPr>
        <w:t>城镇供水管网漏损控制及评定标准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2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大气污染防治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4915-2013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水泥工业大气污染物排放标准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9078-1996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工业炉窑大气污染物排放标准</w:t>
      </w:r>
    </w:p>
    <w:p w:rsidR="00DF7A2F" w:rsidRPr="00457DF8" w:rsidRDefault="00DF7A2F" w:rsidP="00DF7A2F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57DF8">
        <w:rPr>
          <w:rFonts w:hint="eastAsia"/>
          <w:color w:val="000000" w:themeColor="text1"/>
        </w:rPr>
        <w:t xml:space="preserve">GB 13223-2011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火电厂大气污染物排放标准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13271-2014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锅炉大气污染物排放标准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13801-2015 </w:t>
      </w:r>
      <w:r w:rsidR="00AD7922">
        <w:rPr>
          <w:rFonts w:hint="eastAsia"/>
          <w:color w:val="000000" w:themeColor="text1"/>
        </w:rPr>
        <w:t xml:space="preserve">  </w:t>
      </w:r>
      <w:hyperlink r:id="rId12" w:history="1">
        <w:r w:rsidRPr="00457DF8">
          <w:rPr>
            <w:rStyle w:val="a6"/>
            <w:rFonts w:hint="eastAsia"/>
            <w:color w:val="000000" w:themeColor="text1"/>
            <w:u w:val="none"/>
          </w:rPr>
          <w:t>火葬场大气污染物排放标准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14554-1993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恶臭污染物排放标准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16297-1996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大气污染物综合排放标准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lastRenderedPageBreak/>
        <w:t xml:space="preserve">GB 18483-2001 </w:t>
      </w:r>
      <w:r w:rsidR="00AD7922">
        <w:rPr>
          <w:rFonts w:hint="eastAsia"/>
          <w:color w:val="000000" w:themeColor="text1"/>
        </w:rPr>
        <w:t xml:space="preserve">  </w:t>
      </w:r>
      <w:hyperlink r:id="rId13" w:tgtFrame="_self" w:history="1">
        <w:r w:rsidRPr="00457DF8">
          <w:rPr>
            <w:rStyle w:val="a6"/>
            <w:rFonts w:hint="eastAsia"/>
            <w:color w:val="000000" w:themeColor="text1"/>
            <w:u w:val="none"/>
          </w:rPr>
          <w:t>饮食业油烟排放标准（试行）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20950-2007 </w:t>
      </w:r>
      <w:r w:rsidR="00AD7922">
        <w:rPr>
          <w:rFonts w:hint="eastAsia"/>
          <w:color w:val="000000" w:themeColor="text1"/>
        </w:rPr>
        <w:t xml:space="preserve">  </w:t>
      </w:r>
      <w:hyperlink r:id="rId14" w:history="1">
        <w:r w:rsidRPr="00457DF8">
          <w:rPr>
            <w:rStyle w:val="a6"/>
            <w:rFonts w:hint="eastAsia"/>
            <w:color w:val="000000" w:themeColor="text1"/>
            <w:u w:val="none"/>
          </w:rPr>
          <w:t>储油库大气污染物排放标准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20951-2007 </w:t>
      </w:r>
      <w:r w:rsidR="00AD7922">
        <w:rPr>
          <w:rFonts w:hint="eastAsia"/>
          <w:color w:val="000000" w:themeColor="text1"/>
        </w:rPr>
        <w:t xml:space="preserve">  </w:t>
      </w:r>
      <w:hyperlink r:id="rId15" w:tgtFrame="_self" w:history="1">
        <w:r w:rsidRPr="00457DF8">
          <w:rPr>
            <w:rFonts w:hint="eastAsia"/>
            <w:color w:val="000000" w:themeColor="text1"/>
          </w:rPr>
          <w:t>汽油运输大气污染物排放标准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20952-2007 </w:t>
      </w:r>
      <w:r w:rsidR="00AD7922">
        <w:rPr>
          <w:rFonts w:hint="eastAsia"/>
          <w:color w:val="000000" w:themeColor="text1"/>
        </w:rPr>
        <w:t xml:space="preserve">  </w:t>
      </w:r>
      <w:hyperlink r:id="rId16" w:history="1">
        <w:r w:rsidRPr="00457DF8">
          <w:rPr>
            <w:rStyle w:val="a6"/>
            <w:rFonts w:hint="eastAsia"/>
            <w:color w:val="000000" w:themeColor="text1"/>
            <w:u w:val="none"/>
          </w:rPr>
          <w:t>加油站大气污染物排放标准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21522-2008 </w:t>
      </w:r>
      <w:r w:rsidR="00AD7922">
        <w:rPr>
          <w:rFonts w:hint="eastAsia"/>
          <w:color w:val="000000" w:themeColor="text1"/>
        </w:rPr>
        <w:t xml:space="preserve">  </w:t>
      </w:r>
      <w:hyperlink r:id="rId17" w:history="1">
        <w:r w:rsidRPr="00457DF8">
          <w:rPr>
            <w:rStyle w:val="a6"/>
            <w:rFonts w:hint="eastAsia"/>
            <w:color w:val="000000" w:themeColor="text1"/>
            <w:u w:val="none"/>
          </w:rPr>
          <w:t>煤层气（煤矿瓦斯）排放标准（暂行）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26453-2011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平板玻璃工业大气污染物排放标准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28662-2012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钢铁烧结、球团工业大气污染物排放标准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28663-2012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炼铁工业大气污染物排放标准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28664-2012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炼钢工业大气污染物排放标准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28665-2012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轧钢工业大气污染物排放标准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29495-2013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电子玻璃工业大气污染物排放标准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29620-2013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砖瓦工业大气污染物排放标准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3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固体废物处理处置</w:t>
      </w:r>
    </w:p>
    <w:p w:rsidR="003608F8" w:rsidRPr="003608F8" w:rsidRDefault="003608F8" w:rsidP="00DF7A2F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4284-84  </w:t>
      </w:r>
      <w:r>
        <w:rPr>
          <w:rFonts w:hint="eastAsia"/>
          <w:color w:val="000000" w:themeColor="text1"/>
        </w:rPr>
        <w:t xml:space="preserve">    </w:t>
      </w:r>
      <w:r w:rsidRPr="003608F8">
        <w:rPr>
          <w:rFonts w:hint="eastAsia"/>
          <w:color w:val="000000" w:themeColor="text1"/>
        </w:rPr>
        <w:t>农用污泥中污染物控制标准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5085.1-2007 </w:t>
      </w:r>
      <w:r w:rsidR="00AD7922">
        <w:rPr>
          <w:rFonts w:hint="eastAsia"/>
          <w:color w:val="000000" w:themeColor="text1"/>
        </w:rPr>
        <w:t xml:space="preserve">  </w:t>
      </w:r>
      <w:hyperlink r:id="rId18" w:history="1">
        <w:r w:rsidRPr="00457DF8">
          <w:rPr>
            <w:rStyle w:val="a6"/>
            <w:rFonts w:hint="eastAsia"/>
            <w:color w:val="000000" w:themeColor="text1"/>
            <w:u w:val="none"/>
          </w:rPr>
          <w:t>危险废物鉴别标准</w:t>
        </w:r>
        <w:r w:rsidRPr="00457DF8">
          <w:rPr>
            <w:rStyle w:val="a6"/>
            <w:rFonts w:hint="eastAsia"/>
            <w:color w:val="000000" w:themeColor="text1"/>
            <w:u w:val="none"/>
          </w:rPr>
          <w:t xml:space="preserve">  </w:t>
        </w:r>
        <w:r w:rsidRPr="00457DF8">
          <w:rPr>
            <w:rStyle w:val="a6"/>
            <w:rFonts w:hint="eastAsia"/>
            <w:color w:val="000000" w:themeColor="text1"/>
            <w:u w:val="none"/>
          </w:rPr>
          <w:t>腐蚀性鉴别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5085.2-2007 </w:t>
      </w:r>
      <w:r w:rsidR="00AD7922">
        <w:rPr>
          <w:rFonts w:hint="eastAsia"/>
          <w:color w:val="000000" w:themeColor="text1"/>
        </w:rPr>
        <w:t xml:space="preserve">  </w:t>
      </w:r>
      <w:hyperlink r:id="rId19" w:history="1">
        <w:r w:rsidRPr="00457DF8">
          <w:rPr>
            <w:rStyle w:val="a6"/>
            <w:rFonts w:hint="eastAsia"/>
            <w:color w:val="000000" w:themeColor="text1"/>
            <w:u w:val="none"/>
          </w:rPr>
          <w:t>危险废物鉴别标准</w:t>
        </w:r>
        <w:r w:rsidRPr="00457DF8">
          <w:rPr>
            <w:rStyle w:val="a6"/>
            <w:rFonts w:hint="eastAsia"/>
            <w:color w:val="000000" w:themeColor="text1"/>
            <w:u w:val="none"/>
          </w:rPr>
          <w:t xml:space="preserve">  </w:t>
        </w:r>
        <w:r w:rsidRPr="00457DF8">
          <w:rPr>
            <w:rStyle w:val="a6"/>
            <w:rFonts w:hint="eastAsia"/>
            <w:color w:val="000000" w:themeColor="text1"/>
            <w:u w:val="none"/>
          </w:rPr>
          <w:t>急性毒性初筛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5085.3-2007 </w:t>
      </w:r>
      <w:r w:rsidR="00AD7922">
        <w:rPr>
          <w:rFonts w:hint="eastAsia"/>
          <w:color w:val="000000" w:themeColor="text1"/>
        </w:rPr>
        <w:t xml:space="preserve">  </w:t>
      </w:r>
      <w:hyperlink r:id="rId20" w:history="1">
        <w:r w:rsidRPr="00457DF8">
          <w:rPr>
            <w:rStyle w:val="a6"/>
            <w:rFonts w:hint="eastAsia"/>
            <w:color w:val="000000" w:themeColor="text1"/>
            <w:u w:val="none"/>
          </w:rPr>
          <w:t>危险废物鉴别标准</w:t>
        </w:r>
        <w:r w:rsidRPr="00457DF8">
          <w:rPr>
            <w:rStyle w:val="a6"/>
            <w:rFonts w:hint="eastAsia"/>
            <w:color w:val="000000" w:themeColor="text1"/>
            <w:u w:val="none"/>
          </w:rPr>
          <w:t xml:space="preserve">  </w:t>
        </w:r>
        <w:r w:rsidRPr="00457DF8">
          <w:rPr>
            <w:rStyle w:val="a6"/>
            <w:rFonts w:hint="eastAsia"/>
            <w:color w:val="000000" w:themeColor="text1"/>
            <w:u w:val="none"/>
          </w:rPr>
          <w:t>浸出毒性鉴别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5085.4-2007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危险废物鉴别标准</w:t>
      </w:r>
      <w:r w:rsidRPr="00457DF8">
        <w:rPr>
          <w:rFonts w:hint="eastAsia"/>
          <w:color w:val="000000" w:themeColor="text1"/>
        </w:rPr>
        <w:t> </w:t>
      </w:r>
      <w:r w:rsidRPr="00457DF8">
        <w:rPr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易燃性鉴别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5085.5-2007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危险废物鉴别标准</w:t>
      </w:r>
      <w:r w:rsidRPr="00457DF8">
        <w:rPr>
          <w:rFonts w:hint="eastAsia"/>
          <w:color w:val="000000" w:themeColor="text1"/>
        </w:rPr>
        <w:t> </w:t>
      </w:r>
      <w:r w:rsidRPr="00457DF8">
        <w:rPr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反应性鉴别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5085.6-2007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危险废物鉴别标准</w:t>
      </w:r>
      <w:r w:rsidRPr="00457DF8">
        <w:rPr>
          <w:rFonts w:hint="eastAsia"/>
          <w:color w:val="000000" w:themeColor="text1"/>
        </w:rPr>
        <w:t> </w:t>
      </w:r>
      <w:r w:rsidRPr="00457DF8">
        <w:rPr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毒性物质含量鉴别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5085.7-2007 </w:t>
      </w:r>
      <w:r w:rsidR="00AD7922">
        <w:rPr>
          <w:rFonts w:hint="eastAsia"/>
          <w:color w:val="000000" w:themeColor="text1"/>
        </w:rPr>
        <w:t xml:space="preserve">  </w:t>
      </w:r>
      <w:hyperlink r:id="rId21" w:history="1">
        <w:r w:rsidRPr="00457DF8">
          <w:rPr>
            <w:rStyle w:val="a6"/>
            <w:rFonts w:hint="eastAsia"/>
            <w:color w:val="000000" w:themeColor="text1"/>
            <w:u w:val="none"/>
          </w:rPr>
          <w:t>危险废物鉴别标准</w:t>
        </w:r>
        <w:r w:rsidRPr="00457DF8">
          <w:rPr>
            <w:rStyle w:val="a6"/>
            <w:rFonts w:hint="eastAsia"/>
            <w:color w:val="000000" w:themeColor="text1"/>
            <w:u w:val="none"/>
          </w:rPr>
          <w:t xml:space="preserve">  </w:t>
        </w:r>
        <w:r w:rsidRPr="00457DF8">
          <w:rPr>
            <w:rStyle w:val="a6"/>
            <w:rFonts w:hint="eastAsia"/>
            <w:color w:val="000000" w:themeColor="text1"/>
            <w:u w:val="none"/>
          </w:rPr>
          <w:t>通则</w:t>
        </w:r>
      </w:hyperlink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8172-87  </w:t>
      </w:r>
      <w:r>
        <w:rPr>
          <w:rFonts w:hint="eastAsia"/>
          <w:color w:val="000000" w:themeColor="text1"/>
        </w:rPr>
        <w:t xml:space="preserve">    </w:t>
      </w:r>
      <w:r w:rsidRPr="003608F8">
        <w:rPr>
          <w:rFonts w:hint="eastAsia"/>
          <w:color w:val="000000" w:themeColor="text1"/>
        </w:rPr>
        <w:t>城镇垃圾农用控制标准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8173-87  </w:t>
      </w:r>
      <w:r>
        <w:rPr>
          <w:rFonts w:hint="eastAsia"/>
          <w:color w:val="000000" w:themeColor="text1"/>
        </w:rPr>
        <w:t xml:space="preserve">    </w:t>
      </w:r>
      <w:r w:rsidRPr="003608F8">
        <w:rPr>
          <w:rFonts w:hint="eastAsia"/>
          <w:color w:val="000000" w:themeColor="text1"/>
        </w:rPr>
        <w:t>农用粉煤灰中污染物控制标准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13015-91  </w:t>
      </w:r>
      <w:r>
        <w:rPr>
          <w:rFonts w:hint="eastAsia"/>
          <w:color w:val="000000" w:themeColor="text1"/>
        </w:rPr>
        <w:t xml:space="preserve">   </w:t>
      </w:r>
      <w:r w:rsidRPr="003608F8">
        <w:rPr>
          <w:rFonts w:hint="eastAsia"/>
          <w:color w:val="000000" w:themeColor="text1"/>
        </w:rPr>
        <w:t>含多氯联苯废物污染控制标准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16487.1-2005  </w:t>
      </w:r>
      <w:r w:rsidRPr="003608F8">
        <w:rPr>
          <w:rFonts w:hint="eastAsia"/>
          <w:color w:val="000000" w:themeColor="text1"/>
        </w:rPr>
        <w:t>进口可用作原料的固体废物环境保护控制标准—骨废料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16487.2-2005  </w:t>
      </w:r>
      <w:r w:rsidRPr="003608F8">
        <w:rPr>
          <w:rFonts w:hint="eastAsia"/>
          <w:color w:val="000000" w:themeColor="text1"/>
        </w:rPr>
        <w:t>进口可用作原料的固体废物环境保护控制标准—冶炼渣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16487.3-2005  </w:t>
      </w:r>
      <w:r w:rsidRPr="003608F8">
        <w:rPr>
          <w:rFonts w:hint="eastAsia"/>
          <w:color w:val="000000" w:themeColor="text1"/>
        </w:rPr>
        <w:t>进口可用作原料的固体废物环境保护控制标准—木、木制品废料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16487.4-2005  </w:t>
      </w:r>
      <w:r w:rsidRPr="003608F8">
        <w:rPr>
          <w:rFonts w:hint="eastAsia"/>
          <w:color w:val="000000" w:themeColor="text1"/>
        </w:rPr>
        <w:t>进口可用作原料的固体废物环境保护控制标准—废纸或纸板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16487.5-2005  </w:t>
      </w:r>
      <w:r w:rsidRPr="003608F8">
        <w:rPr>
          <w:rFonts w:hint="eastAsia"/>
          <w:color w:val="000000" w:themeColor="text1"/>
        </w:rPr>
        <w:t>进口可用作原料的固体废物环境保护控制标准—废纤维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16487.6-2005  </w:t>
      </w:r>
      <w:r w:rsidRPr="003608F8">
        <w:rPr>
          <w:rFonts w:hint="eastAsia"/>
          <w:color w:val="000000" w:themeColor="text1"/>
        </w:rPr>
        <w:t>进口可用作原料的固体废物环境保护控制标准—废钢铁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16487.7-2005  </w:t>
      </w:r>
      <w:r w:rsidRPr="003608F8">
        <w:rPr>
          <w:rFonts w:hint="eastAsia"/>
          <w:color w:val="000000" w:themeColor="text1"/>
        </w:rPr>
        <w:t>进口可用作原料的固体废物环境保护控制标准—废有色金属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16487.8-2005  </w:t>
      </w:r>
      <w:r w:rsidRPr="003608F8">
        <w:rPr>
          <w:rFonts w:hint="eastAsia"/>
          <w:color w:val="000000" w:themeColor="text1"/>
        </w:rPr>
        <w:t>进口可用作原料的固体废物环境保护控制标准—废电机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16487.9-2005  </w:t>
      </w:r>
      <w:r w:rsidRPr="003608F8">
        <w:rPr>
          <w:rFonts w:hint="eastAsia"/>
          <w:color w:val="000000" w:themeColor="text1"/>
        </w:rPr>
        <w:t>进口可用作原料的固体废物环境保护控制标准—废电线电缆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16487.10-2005 </w:t>
      </w:r>
      <w:r w:rsidRPr="003608F8">
        <w:rPr>
          <w:rFonts w:hint="eastAsia"/>
          <w:color w:val="000000" w:themeColor="text1"/>
        </w:rPr>
        <w:t>进口可用作原料的固体废物环境保护控制标准—废五金电器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16487.11-2005 </w:t>
      </w:r>
      <w:r w:rsidRPr="003608F8">
        <w:rPr>
          <w:rFonts w:hint="eastAsia"/>
          <w:color w:val="000000" w:themeColor="text1"/>
        </w:rPr>
        <w:t>进口可用作原料的固体废物环境保护控制标准—供拆卸的船舶及其他浮动结构体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16487.12-2005 </w:t>
      </w:r>
      <w:r w:rsidRPr="003608F8">
        <w:rPr>
          <w:rFonts w:hint="eastAsia"/>
          <w:color w:val="000000" w:themeColor="text1"/>
        </w:rPr>
        <w:t>进口可用作原料的固体废物环境保护控制标准—废塑料</w:t>
      </w:r>
    </w:p>
    <w:p w:rsidR="003608F8" w:rsidRPr="003608F8" w:rsidRDefault="003608F8" w:rsidP="003608F8">
      <w:pPr>
        <w:rPr>
          <w:color w:val="000000" w:themeColor="text1"/>
        </w:rPr>
      </w:pPr>
      <w:r w:rsidRPr="003608F8">
        <w:rPr>
          <w:rFonts w:hint="eastAsia"/>
          <w:color w:val="000000" w:themeColor="text1"/>
        </w:rPr>
        <w:t xml:space="preserve">GB 16487.13-2005 </w:t>
      </w:r>
      <w:r w:rsidRPr="003608F8">
        <w:rPr>
          <w:rFonts w:hint="eastAsia"/>
          <w:color w:val="000000" w:themeColor="text1"/>
        </w:rPr>
        <w:t>进口可用作原料的固体废物环境保护控制标准—废汽车压件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16889-2008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生活垃圾填埋场污染控制标准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18484-2001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危险废物焚烧污染控制标准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18485-2014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生活垃圾焚烧污染控制标准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18597-2001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危险废物贮存污染控制标准</w:t>
      </w:r>
      <w:r w:rsidRPr="00457DF8">
        <w:rPr>
          <w:rFonts w:hint="eastAsia"/>
          <w:bCs/>
          <w:color w:val="000000" w:themeColor="text1"/>
        </w:rPr>
        <w:t>（环境保护部公告</w:t>
      </w:r>
      <w:r w:rsidRPr="00457DF8">
        <w:rPr>
          <w:rFonts w:hint="eastAsia"/>
          <w:bCs/>
          <w:color w:val="000000" w:themeColor="text1"/>
        </w:rPr>
        <w:t>2013</w:t>
      </w:r>
      <w:r w:rsidRPr="00457DF8">
        <w:rPr>
          <w:rFonts w:hint="eastAsia"/>
          <w:bCs/>
          <w:color w:val="000000" w:themeColor="text1"/>
        </w:rPr>
        <w:t>年第</w:t>
      </w:r>
      <w:r w:rsidRPr="00457DF8">
        <w:rPr>
          <w:rFonts w:hint="eastAsia"/>
          <w:bCs/>
          <w:color w:val="000000" w:themeColor="text1"/>
        </w:rPr>
        <w:t>36</w:t>
      </w:r>
      <w:r w:rsidRPr="00457DF8">
        <w:rPr>
          <w:rFonts w:hint="eastAsia"/>
          <w:bCs/>
          <w:color w:val="000000" w:themeColor="text1"/>
        </w:rPr>
        <w:t>号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18598-2001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危险废物填埋污染控制标准</w:t>
      </w:r>
      <w:r w:rsidRPr="00457DF8">
        <w:rPr>
          <w:rFonts w:hint="eastAsia"/>
          <w:bCs/>
          <w:color w:val="000000" w:themeColor="text1"/>
        </w:rPr>
        <w:t>（环境保护部公告</w:t>
      </w:r>
      <w:r w:rsidRPr="00457DF8">
        <w:rPr>
          <w:rFonts w:hint="eastAsia"/>
          <w:bCs/>
          <w:color w:val="000000" w:themeColor="text1"/>
        </w:rPr>
        <w:t>2013</w:t>
      </w:r>
      <w:r w:rsidRPr="00457DF8">
        <w:rPr>
          <w:rFonts w:hint="eastAsia"/>
          <w:bCs/>
          <w:color w:val="000000" w:themeColor="text1"/>
        </w:rPr>
        <w:t>年第</w:t>
      </w:r>
      <w:r w:rsidRPr="00457DF8">
        <w:rPr>
          <w:rFonts w:hint="eastAsia"/>
          <w:bCs/>
          <w:color w:val="000000" w:themeColor="text1"/>
        </w:rPr>
        <w:t>36</w:t>
      </w:r>
      <w:r w:rsidRPr="00457DF8">
        <w:rPr>
          <w:rFonts w:hint="eastAsia"/>
          <w:bCs/>
          <w:color w:val="000000" w:themeColor="text1"/>
        </w:rPr>
        <w:t>号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18599-2001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一般工业固体废物贮存、处置场污染控制标准</w:t>
      </w:r>
      <w:r w:rsidRPr="00457DF8">
        <w:rPr>
          <w:rFonts w:hint="eastAsia"/>
          <w:bCs/>
          <w:color w:val="000000" w:themeColor="text1"/>
        </w:rPr>
        <w:t>（环境保护部公告</w:t>
      </w:r>
      <w:r w:rsidRPr="00457DF8">
        <w:rPr>
          <w:rFonts w:hint="eastAsia"/>
          <w:bCs/>
          <w:color w:val="000000" w:themeColor="text1"/>
        </w:rPr>
        <w:t>2013</w:t>
      </w:r>
      <w:r w:rsidRPr="00457DF8">
        <w:rPr>
          <w:rFonts w:hint="eastAsia"/>
          <w:bCs/>
          <w:color w:val="000000" w:themeColor="text1"/>
        </w:rPr>
        <w:t>年</w:t>
      </w:r>
      <w:r w:rsidRPr="00457DF8">
        <w:rPr>
          <w:rFonts w:hint="eastAsia"/>
          <w:bCs/>
          <w:color w:val="000000" w:themeColor="text1"/>
        </w:rPr>
        <w:lastRenderedPageBreak/>
        <w:t>第</w:t>
      </w:r>
      <w:r w:rsidRPr="00457DF8">
        <w:rPr>
          <w:rFonts w:hint="eastAsia"/>
          <w:bCs/>
          <w:color w:val="000000" w:themeColor="text1"/>
        </w:rPr>
        <w:t>36</w:t>
      </w:r>
      <w:r w:rsidRPr="00457DF8">
        <w:rPr>
          <w:rFonts w:hint="eastAsia"/>
          <w:bCs/>
          <w:color w:val="000000" w:themeColor="text1"/>
        </w:rPr>
        <w:t>号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修改单）</w:t>
      </w:r>
    </w:p>
    <w:p w:rsidR="00356ACA" w:rsidRPr="00356ACA" w:rsidRDefault="00356ACA" w:rsidP="00356ACA">
      <w:pPr>
        <w:rPr>
          <w:color w:val="000000" w:themeColor="text1"/>
        </w:rPr>
      </w:pPr>
      <w:r w:rsidRPr="00356ACA">
        <w:rPr>
          <w:rFonts w:hint="eastAsia"/>
          <w:color w:val="000000" w:themeColor="text1"/>
        </w:rPr>
        <w:t xml:space="preserve">GB 19217-2003 </w:t>
      </w:r>
      <w:r>
        <w:rPr>
          <w:rFonts w:hint="eastAsia"/>
          <w:color w:val="000000" w:themeColor="text1"/>
        </w:rPr>
        <w:t xml:space="preserve"> </w:t>
      </w:r>
      <w:r w:rsidRPr="00356ACA">
        <w:rPr>
          <w:rFonts w:hint="eastAsia"/>
          <w:color w:val="000000" w:themeColor="text1"/>
        </w:rPr>
        <w:t xml:space="preserve"> </w:t>
      </w:r>
      <w:r w:rsidRPr="00356ACA">
        <w:rPr>
          <w:rFonts w:hint="eastAsia"/>
          <w:color w:val="000000" w:themeColor="text1"/>
        </w:rPr>
        <w:t>医疗废物转运车技术要求（试行）（国标委工交函</w:t>
      </w:r>
      <w:r w:rsidRPr="00356ACA">
        <w:rPr>
          <w:rFonts w:hint="eastAsia"/>
          <w:color w:val="000000" w:themeColor="text1"/>
        </w:rPr>
        <w:t xml:space="preserve"> [2003]89</w:t>
      </w:r>
      <w:r w:rsidRPr="00356ACA">
        <w:rPr>
          <w:rFonts w:hint="eastAsia"/>
          <w:color w:val="000000" w:themeColor="text1"/>
        </w:rPr>
        <w:t>号</w:t>
      </w:r>
      <w:r w:rsidRPr="00356ACA">
        <w:rPr>
          <w:rFonts w:hint="eastAsia"/>
          <w:color w:val="000000" w:themeColor="text1"/>
        </w:rPr>
        <w:t xml:space="preserve"> </w:t>
      </w:r>
      <w:r w:rsidRPr="00356ACA">
        <w:rPr>
          <w:rFonts w:hint="eastAsia"/>
          <w:color w:val="000000" w:themeColor="text1"/>
        </w:rPr>
        <w:t>第</w:t>
      </w:r>
      <w:r w:rsidRPr="00356ACA">
        <w:rPr>
          <w:rFonts w:hint="eastAsia"/>
          <w:color w:val="000000" w:themeColor="text1"/>
        </w:rPr>
        <w:t>1</w:t>
      </w:r>
      <w:r w:rsidRPr="00356ACA">
        <w:rPr>
          <w:rFonts w:hint="eastAsia"/>
          <w:color w:val="000000" w:themeColor="text1"/>
        </w:rPr>
        <w:t>号修改单）</w:t>
      </w:r>
    </w:p>
    <w:p w:rsidR="00356ACA" w:rsidRDefault="00356ACA" w:rsidP="00356ACA">
      <w:pPr>
        <w:rPr>
          <w:color w:val="000000" w:themeColor="text1"/>
        </w:rPr>
      </w:pPr>
      <w:r w:rsidRPr="00356ACA">
        <w:rPr>
          <w:rFonts w:hint="eastAsia"/>
          <w:color w:val="000000" w:themeColor="text1"/>
        </w:rPr>
        <w:t xml:space="preserve">GB 19218-2003  </w:t>
      </w:r>
      <w:r>
        <w:rPr>
          <w:rFonts w:hint="eastAsia"/>
          <w:color w:val="000000" w:themeColor="text1"/>
        </w:rPr>
        <w:t xml:space="preserve"> </w:t>
      </w:r>
      <w:r w:rsidRPr="00356ACA">
        <w:rPr>
          <w:rFonts w:hint="eastAsia"/>
          <w:color w:val="000000" w:themeColor="text1"/>
        </w:rPr>
        <w:t>医疗废物焚烧炉技术要求（试行）</w:t>
      </w:r>
    </w:p>
    <w:p w:rsidR="00DF7A2F" w:rsidRPr="00457DF8" w:rsidRDefault="00DF7A2F" w:rsidP="00356ACA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30485-2013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水泥窑协同处置固体废物污染控制标准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4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物理污染控制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12348-2008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工业企业厂界环境噪声排放标准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12523-2011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建筑施工场界环境噪声排放标准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12525-90 </w:t>
      </w:r>
      <w:r w:rsidR="00AD7922">
        <w:rPr>
          <w:rFonts w:hint="eastAsia"/>
          <w:color w:val="000000" w:themeColor="text1"/>
        </w:rPr>
        <w:t xml:space="preserve">  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铁路边界噪声限值及其测量方法</w:t>
      </w:r>
      <w:r w:rsidRPr="00457DF8">
        <w:rPr>
          <w:rFonts w:hint="eastAsia"/>
          <w:bCs/>
          <w:color w:val="000000" w:themeColor="text1"/>
        </w:rPr>
        <w:t>（环境保护部公告</w:t>
      </w:r>
      <w:r w:rsidRPr="00457DF8">
        <w:rPr>
          <w:rFonts w:hint="eastAsia"/>
          <w:bCs/>
          <w:color w:val="000000" w:themeColor="text1"/>
        </w:rPr>
        <w:t>2008</w:t>
      </w:r>
      <w:r w:rsidRPr="00457DF8">
        <w:rPr>
          <w:rFonts w:hint="eastAsia"/>
          <w:bCs/>
          <w:color w:val="000000" w:themeColor="text1"/>
        </w:rPr>
        <w:t>年第</w:t>
      </w:r>
      <w:r w:rsidRPr="00457DF8">
        <w:rPr>
          <w:rFonts w:hint="eastAsia"/>
          <w:bCs/>
          <w:color w:val="000000" w:themeColor="text1"/>
        </w:rPr>
        <w:t>38</w:t>
      </w:r>
      <w:r w:rsidRPr="00457DF8">
        <w:rPr>
          <w:rFonts w:hint="eastAsia"/>
          <w:bCs/>
          <w:color w:val="000000" w:themeColor="text1"/>
        </w:rPr>
        <w:t>号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GB 15707-1995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高压交流架空送电线无线电干扰限值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22337-2008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社会生活环境噪声排放标准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5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综合类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3552-83 </w:t>
      </w:r>
      <w:r w:rsidR="00AD7922">
        <w:rPr>
          <w:rFonts w:hint="eastAsia"/>
          <w:color w:val="000000" w:themeColor="text1"/>
        </w:rPr>
        <w:t xml:space="preserve">     </w:t>
      </w:r>
      <w:hyperlink r:id="rId22" w:history="1">
        <w:r w:rsidRPr="00457DF8">
          <w:rPr>
            <w:rStyle w:val="a6"/>
            <w:rFonts w:hint="eastAsia"/>
            <w:color w:val="000000" w:themeColor="text1"/>
            <w:u w:val="none"/>
          </w:rPr>
          <w:t>船舶污染物排放标准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4286-84 </w:t>
      </w:r>
      <w:r w:rsidR="00AD7922">
        <w:rPr>
          <w:rFonts w:hint="eastAsia"/>
          <w:color w:val="000000" w:themeColor="text1"/>
        </w:rPr>
        <w:t xml:space="preserve">     </w:t>
      </w:r>
      <w:hyperlink r:id="rId23" w:history="1">
        <w:r w:rsidRPr="00457DF8">
          <w:rPr>
            <w:rStyle w:val="a6"/>
            <w:rFonts w:hint="eastAsia"/>
            <w:color w:val="000000" w:themeColor="text1"/>
            <w:u w:val="none"/>
          </w:rPr>
          <w:t>船舶工业污染物排放标准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4914-2008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color w:val="000000" w:themeColor="text1"/>
        </w:rPr>
        <w:t>海洋石油勘探开发污染物排放浓度限值</w:t>
      </w:r>
    </w:p>
    <w:p w:rsidR="00431F7D" w:rsidRPr="00431F7D" w:rsidRDefault="00431F7D" w:rsidP="00DF7A2F">
      <w:pPr>
        <w:rPr>
          <w:color w:val="000000" w:themeColor="text1"/>
        </w:rPr>
      </w:pPr>
      <w:r w:rsidRPr="00431F7D">
        <w:rPr>
          <w:rFonts w:hint="eastAsia"/>
          <w:color w:val="000000" w:themeColor="text1"/>
        </w:rPr>
        <w:t xml:space="preserve">GB 15581-2016   </w:t>
      </w:r>
      <w:r w:rsidRPr="00431F7D">
        <w:rPr>
          <w:rFonts w:hint="eastAsia"/>
          <w:color w:val="000000" w:themeColor="text1"/>
        </w:rPr>
        <w:t>烧碱、聚氯乙烯工业污染物排放标准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16171-2012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炼焦化学工业污染物排放标准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18596-2001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畜禽养殖业污染物排放标准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19431-2004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味精工业污染物排放标准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19821-2005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啤酒工业污染物排放标准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21900-2008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电镀污染物排放标准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21902-2008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合成革与人造革工业污染物排放标准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25464-2010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陶瓷工业污染物排放标准（环境保护部公告</w:t>
      </w:r>
      <w:r w:rsidRPr="00457DF8">
        <w:rPr>
          <w:rFonts w:hint="eastAsia"/>
          <w:color w:val="000000" w:themeColor="text1"/>
        </w:rPr>
        <w:t>2014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83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25465-2010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铝工业污染物排放标准（环境保护部公告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25466-2010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铅、锌工业污染物排放标准（环境保护部公告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25467-2010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铜、镍、钴工业污染物排放标准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25468-2010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镁、钛工业污染物排放标准（环境保护部公告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26131-2010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硝酸工业污染物排放标准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26132-2010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硫酸工业污染物排放标准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26451-2011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稀土工业污染物排放标准（环境保护部公告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26452-2011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钒工业污染物排放标准（环境保护部公告</w:t>
      </w:r>
      <w:r w:rsidRPr="00457DF8">
        <w:rPr>
          <w:rFonts w:hint="eastAsia"/>
          <w:color w:val="000000" w:themeColor="text1"/>
        </w:rPr>
        <w:t>2013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79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修改单）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27632-2011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橡胶制品工业污染物排放标准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28661-2012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铁矿采选工业污染物排放标准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28666-2012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铁合金工业污染物排放标准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30484-2013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电池工业污染物排放标准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30770-2014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锡、锑、汞工业污染物排放标准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31570-2015 </w:t>
      </w:r>
      <w:r w:rsidR="00AD7922">
        <w:rPr>
          <w:rFonts w:hint="eastAsia"/>
          <w:color w:val="000000" w:themeColor="text1"/>
        </w:rPr>
        <w:t xml:space="preserve">  </w:t>
      </w:r>
      <w:hyperlink r:id="rId24" w:history="1">
        <w:r w:rsidRPr="00457DF8">
          <w:rPr>
            <w:rStyle w:val="a6"/>
            <w:rFonts w:hint="eastAsia"/>
            <w:color w:val="000000" w:themeColor="text1"/>
            <w:u w:val="none"/>
          </w:rPr>
          <w:t>石油炼制工业污染物排放标准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31571-2015 </w:t>
      </w:r>
      <w:r w:rsidR="00AD7922">
        <w:rPr>
          <w:rFonts w:hint="eastAsia"/>
          <w:color w:val="000000" w:themeColor="text1"/>
        </w:rPr>
        <w:t xml:space="preserve">  </w:t>
      </w:r>
      <w:hyperlink r:id="rId25" w:history="1">
        <w:r w:rsidRPr="00457DF8">
          <w:rPr>
            <w:rStyle w:val="a6"/>
            <w:rFonts w:hint="eastAsia"/>
            <w:color w:val="000000" w:themeColor="text1"/>
            <w:u w:val="none"/>
          </w:rPr>
          <w:t>石油化学工业污染物排放标准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31572-2015 </w:t>
      </w:r>
      <w:r w:rsidR="00AD7922">
        <w:rPr>
          <w:rFonts w:hint="eastAsia"/>
          <w:color w:val="000000" w:themeColor="text1"/>
        </w:rPr>
        <w:t xml:space="preserve">  </w:t>
      </w:r>
      <w:hyperlink r:id="rId26" w:history="1">
        <w:r w:rsidRPr="00457DF8">
          <w:rPr>
            <w:rStyle w:val="a6"/>
            <w:rFonts w:hint="eastAsia"/>
            <w:color w:val="000000" w:themeColor="text1"/>
            <w:u w:val="none"/>
          </w:rPr>
          <w:t>合成树脂工业污染物排放标准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31573-2015 </w:t>
      </w:r>
      <w:r w:rsidR="00AD7922">
        <w:rPr>
          <w:rFonts w:hint="eastAsia"/>
          <w:color w:val="000000" w:themeColor="text1"/>
        </w:rPr>
        <w:t xml:space="preserve">  </w:t>
      </w:r>
      <w:hyperlink r:id="rId27" w:history="1">
        <w:r w:rsidRPr="00457DF8">
          <w:rPr>
            <w:rStyle w:val="a6"/>
            <w:rFonts w:hint="eastAsia"/>
            <w:color w:val="000000" w:themeColor="text1"/>
            <w:u w:val="none"/>
          </w:rPr>
          <w:t>无机化学工业污染物排放标准</w:t>
        </w:r>
        <w:r w:rsidRPr="00457DF8">
          <w:rPr>
            <w:rStyle w:val="a6"/>
            <w:rFonts w:hint="eastAsia"/>
            <w:color w:val="000000" w:themeColor="text1"/>
            <w:u w:val="none"/>
          </w:rPr>
          <w:t xml:space="preserve"> 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31574-2015 </w:t>
      </w:r>
      <w:r w:rsidR="00AD7922">
        <w:rPr>
          <w:rFonts w:hint="eastAsia"/>
          <w:color w:val="000000" w:themeColor="text1"/>
        </w:rPr>
        <w:t xml:space="preserve">  </w:t>
      </w:r>
      <w:hyperlink r:id="rId28" w:history="1">
        <w:r w:rsidRPr="00457DF8">
          <w:rPr>
            <w:rStyle w:val="a6"/>
            <w:rFonts w:hint="eastAsia"/>
            <w:color w:val="000000" w:themeColor="text1"/>
            <w:u w:val="none"/>
          </w:rPr>
          <w:t>再生铜、铝、铅、锌工业污染物排放标准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8485-2008 </w:t>
      </w:r>
      <w:r w:rsidR="00AD7922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建筑门窗空气声隔声性能分级及检测方法</w:t>
      </w:r>
    </w:p>
    <w:p w:rsidR="00EF36CB" w:rsidRPr="00AD7922" w:rsidRDefault="00EF36CB" w:rsidP="00DF7A2F">
      <w:pPr>
        <w:rPr>
          <w:b/>
          <w:color w:val="000000" w:themeColor="text1"/>
        </w:rPr>
      </w:pPr>
    </w:p>
    <w:p w:rsidR="00DF7A2F" w:rsidRPr="00457DF8" w:rsidRDefault="00EF36CB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三、</w:t>
      </w:r>
      <w:r w:rsidR="00DF7A2F" w:rsidRPr="00457DF8">
        <w:rPr>
          <w:rFonts w:hint="eastAsia"/>
          <w:b/>
          <w:color w:val="000000" w:themeColor="text1"/>
        </w:rPr>
        <w:t>环境工程相关技术（设计）规范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1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水污染防治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50014-2006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室外排水设计规范（</w:t>
      </w:r>
      <w:r w:rsidRPr="00457DF8">
        <w:rPr>
          <w:rFonts w:hint="eastAsia"/>
          <w:color w:val="000000" w:themeColor="text1"/>
        </w:rPr>
        <w:t>2014</w:t>
      </w:r>
      <w:r w:rsidRPr="00457DF8">
        <w:rPr>
          <w:rFonts w:hint="eastAsia"/>
          <w:color w:val="000000" w:themeColor="text1"/>
        </w:rPr>
        <w:t>年版）</w:t>
      </w:r>
    </w:p>
    <w:p w:rsidR="00057412" w:rsidRPr="00057412" w:rsidRDefault="00057412" w:rsidP="00057412">
      <w:pPr>
        <w:rPr>
          <w:color w:val="000000" w:themeColor="text1"/>
        </w:rPr>
      </w:pPr>
      <w:r w:rsidRPr="00057412">
        <w:rPr>
          <w:rFonts w:hint="eastAsia"/>
          <w:color w:val="000000" w:themeColor="text1"/>
        </w:rPr>
        <w:t xml:space="preserve">GB 50318-2017   </w:t>
      </w:r>
      <w:r w:rsidRPr="00057412">
        <w:rPr>
          <w:rFonts w:hint="eastAsia"/>
          <w:color w:val="000000" w:themeColor="text1"/>
        </w:rPr>
        <w:t>城市排水工程规划规范</w:t>
      </w:r>
    </w:p>
    <w:p w:rsidR="00057412" w:rsidRPr="00057412" w:rsidRDefault="00057412" w:rsidP="00057412">
      <w:pPr>
        <w:rPr>
          <w:color w:val="000000" w:themeColor="text1"/>
        </w:rPr>
      </w:pPr>
      <w:r w:rsidRPr="00057412">
        <w:rPr>
          <w:rFonts w:hint="eastAsia"/>
          <w:color w:val="000000" w:themeColor="text1"/>
        </w:rPr>
        <w:t xml:space="preserve">GB 50334-2017   </w:t>
      </w:r>
      <w:r w:rsidRPr="00057412">
        <w:rPr>
          <w:rFonts w:hint="eastAsia"/>
          <w:color w:val="000000" w:themeColor="text1"/>
        </w:rPr>
        <w:t>城镇污水处理厂工程质量验收规范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50335-2002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污水再生利用工程设计规范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50428-2015 </w:t>
      </w:r>
      <w:r w:rsidR="00AD7922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油田采出水处理设计规范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50788-2012 </w:t>
      </w:r>
      <w:r w:rsidR="00AD7922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城镇给水排水技术规范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50810-2012 </w:t>
      </w:r>
      <w:r w:rsidR="00AD7922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煤炭工业给水排水设计规范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50963-2014 </w:t>
      </w:r>
      <w:r w:rsidR="00AD7922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硫酸、磷肥生产污水处理设计规范</w:t>
      </w:r>
    </w:p>
    <w:p w:rsidR="00057412" w:rsidRPr="00057412" w:rsidRDefault="00057412" w:rsidP="00DF7A2F">
      <w:pPr>
        <w:rPr>
          <w:bCs/>
          <w:color w:val="000000" w:themeColor="text1"/>
        </w:rPr>
      </w:pPr>
      <w:r w:rsidRPr="00057412">
        <w:rPr>
          <w:rFonts w:hint="eastAsia"/>
          <w:bCs/>
          <w:color w:val="000000" w:themeColor="text1"/>
        </w:rPr>
        <w:t xml:space="preserve">GB 51221-2017 </w:t>
      </w:r>
      <w:r>
        <w:rPr>
          <w:rFonts w:hint="eastAsia"/>
          <w:bCs/>
          <w:color w:val="000000" w:themeColor="text1"/>
        </w:rPr>
        <w:t xml:space="preserve"> </w:t>
      </w:r>
      <w:r w:rsidRPr="00057412">
        <w:rPr>
          <w:rFonts w:hint="eastAsia"/>
          <w:bCs/>
          <w:color w:val="000000" w:themeColor="text1"/>
        </w:rPr>
        <w:t xml:space="preserve"> </w:t>
      </w:r>
      <w:r w:rsidRPr="00057412">
        <w:rPr>
          <w:rFonts w:hint="eastAsia"/>
          <w:bCs/>
          <w:color w:val="000000" w:themeColor="text1"/>
        </w:rPr>
        <w:t>城镇污水处理厂工程施工规范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GB/T 50102-2014 </w:t>
      </w:r>
      <w:r w:rsidRPr="00457DF8">
        <w:rPr>
          <w:rFonts w:hint="eastAsia"/>
          <w:bCs/>
          <w:color w:val="000000" w:themeColor="text1"/>
        </w:rPr>
        <w:t>工业循环水冷却设计规范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GB/T 50109-2014 </w:t>
      </w:r>
      <w:r w:rsidRPr="00457DF8">
        <w:rPr>
          <w:rFonts w:hint="eastAsia"/>
          <w:bCs/>
          <w:color w:val="000000" w:themeColor="text1"/>
        </w:rPr>
        <w:t>工业用水软化除盐设计规范</w:t>
      </w:r>
    </w:p>
    <w:p w:rsidR="00057412" w:rsidRPr="00057412" w:rsidRDefault="00057412" w:rsidP="00DF7A2F">
      <w:pPr>
        <w:rPr>
          <w:bCs/>
          <w:color w:val="000000" w:themeColor="text1"/>
        </w:rPr>
      </w:pPr>
      <w:r w:rsidRPr="00057412">
        <w:rPr>
          <w:rFonts w:hint="eastAsia"/>
          <w:bCs/>
          <w:color w:val="000000" w:themeColor="text1"/>
        </w:rPr>
        <w:t xml:space="preserve">GB/T 50451-2017 </w:t>
      </w:r>
      <w:r w:rsidRPr="00057412">
        <w:rPr>
          <w:rFonts w:hint="eastAsia"/>
          <w:bCs/>
          <w:color w:val="000000" w:themeColor="text1"/>
        </w:rPr>
        <w:t>煤矿井下排水泵站及排水管路设计规范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GB/T 51146-2015 </w:t>
      </w:r>
      <w:r w:rsidRPr="00457DF8">
        <w:rPr>
          <w:rFonts w:hint="eastAsia"/>
          <w:bCs/>
          <w:color w:val="000000" w:themeColor="text1"/>
        </w:rPr>
        <w:t>硝化甘油生产废水处理设施技术规范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GB/T 51147-2015 </w:t>
      </w:r>
      <w:r w:rsidRPr="00457DF8">
        <w:rPr>
          <w:rFonts w:hint="eastAsia"/>
          <w:bCs/>
          <w:color w:val="000000" w:themeColor="text1"/>
        </w:rPr>
        <w:t>硝胺类废水处理设施技术规范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471-2009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纺织染整工业废水治理工程技术规范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493-2009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水质采样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样品的保存和管理技术规定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574-2010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农村生活污染控制技术规范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575-2010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酿造工业废水治理工程技术规范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576-2010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厌氧</w:t>
      </w:r>
      <w:r w:rsidRPr="00457DF8">
        <w:rPr>
          <w:rFonts w:hint="eastAsia"/>
          <w:color w:val="000000" w:themeColor="text1"/>
        </w:rPr>
        <w:t>-</w:t>
      </w:r>
      <w:r w:rsidRPr="00457DF8">
        <w:rPr>
          <w:rFonts w:hint="eastAsia"/>
          <w:color w:val="000000" w:themeColor="text1"/>
        </w:rPr>
        <w:t>缺氧</w:t>
      </w:r>
      <w:r w:rsidRPr="00457DF8">
        <w:rPr>
          <w:rFonts w:hint="eastAsia"/>
          <w:color w:val="000000" w:themeColor="text1"/>
        </w:rPr>
        <w:t>-</w:t>
      </w:r>
      <w:r w:rsidRPr="00457DF8">
        <w:rPr>
          <w:rFonts w:hint="eastAsia"/>
          <w:color w:val="000000" w:themeColor="text1"/>
        </w:rPr>
        <w:t>好氧活性污泥法污水处理工程技术规范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577-2010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序批式活性污泥法污水处理工程技术规范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578-2010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氧化沟活性污泥法污水处理工程技术规范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579-2010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膜分离法污水处理工程技术规范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580-2010 </w:t>
      </w:r>
      <w:r w:rsidR="00AD7922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含油污水处理工程技术规范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2002-2010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电镀废水治理工程技术规范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2003-2010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制革及毛皮加工废水治理工程技术规范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2004-2010 </w:t>
      </w:r>
      <w:r w:rsidR="00AD7922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屠宰与肉类加工废水治理工程技术规范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2005-2010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人工湿地污水处理工程技术规范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2006-2010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污水混凝与絮凝处理工程技术规范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2007-2010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污水气浮处理工程技术规范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2008-2010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污水过滤处理工程技术规范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2009-2011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生物接触氧化法污水处理工程技术规范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2010-2011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膜生物法污水处理工程技术规范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2011-2012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制浆造纸废水治理工程技术规范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2013-2012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升流式厌氧污泥床反应器污水处理工程技术规范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2014-2012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生物滤池法污水处理工程技术规范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2015-2012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水污染治理工程技术导则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2018-2012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制糖废水治理工程技术规范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2019-2012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钢铁工业废水治理及回用工程技术规范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2021-2012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内循环好氧生物流化床污水处理工程技术规范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2022-2012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焦化废水治理工程技术规范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2023-2012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厌氧颗粒污泥膨胀床反应器废水处理工程技术规范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lastRenderedPageBreak/>
        <w:t xml:space="preserve">HJ 2024-2012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完全混合式厌氧反应池废水处理工程技术规范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2029-2013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医院污水处理工程技术规范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color w:val="000000" w:themeColor="text1"/>
        </w:rPr>
        <w:t>HJ 2030-2013</w:t>
      </w:r>
      <w:r w:rsidRPr="00457DF8">
        <w:rPr>
          <w:rFonts w:hint="eastAsia"/>
          <w:color w:val="000000" w:themeColor="text1"/>
        </w:rPr>
        <w:t xml:space="preserve">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color w:val="000000" w:themeColor="text1"/>
        </w:rPr>
        <w:t>味精工业废水治理工程技术规范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2036-2013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染料工业废水治理工程技术规范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2038-2014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城镇污水处理厂运行监督管理技术规范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2041-2014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采油废水治理工程技术规范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2043-2014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淀粉废水治理工程技术规范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2044-2014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发酵类制药工业废水治理工程技术规范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2045-2014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石油炼制工业废水治理工程技术规范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2047-2015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水解酸化反应器污水处理工程技术规范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2048-2015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饮料制造废水治理工程技术规范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2051-2016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烧碱、聚氯乙烯工业废水处理工程技术规范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60-2011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城镇污水处理厂运行、维护及安全技术规程</w:t>
      </w:r>
    </w:p>
    <w:p w:rsidR="00057412" w:rsidRDefault="00057412" w:rsidP="00DF7A2F">
      <w:pPr>
        <w:rPr>
          <w:color w:val="000000" w:themeColor="text1"/>
        </w:rPr>
      </w:pPr>
      <w:r w:rsidRPr="00057412">
        <w:rPr>
          <w:rFonts w:hint="eastAsia"/>
          <w:color w:val="000000" w:themeColor="text1"/>
        </w:rPr>
        <w:t xml:space="preserve">CJJ 68-2016      </w:t>
      </w:r>
      <w:r w:rsidRPr="00057412">
        <w:rPr>
          <w:rFonts w:hint="eastAsia"/>
          <w:color w:val="000000" w:themeColor="text1"/>
        </w:rPr>
        <w:t>城镇排水管渠与泵站运行、维护及安全技术规程</w:t>
      </w:r>
    </w:p>
    <w:p w:rsidR="00DF7A2F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131-2009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城镇污水处理厂污泥处理技术规程</w:t>
      </w:r>
    </w:p>
    <w:p w:rsidR="00057412" w:rsidRPr="00057412" w:rsidRDefault="00057412" w:rsidP="00057412">
      <w:pPr>
        <w:rPr>
          <w:color w:val="000000" w:themeColor="text1"/>
        </w:rPr>
      </w:pPr>
      <w:r w:rsidRPr="00057412">
        <w:rPr>
          <w:rFonts w:hint="eastAsia"/>
          <w:color w:val="000000" w:themeColor="text1"/>
        </w:rPr>
        <w:t xml:space="preserve">CJJ 252-2016     </w:t>
      </w:r>
      <w:r w:rsidRPr="00057412">
        <w:rPr>
          <w:rFonts w:hint="eastAsia"/>
          <w:color w:val="000000" w:themeColor="text1"/>
        </w:rPr>
        <w:t>城镇再生水厂运行、维护及安全技术规程</w:t>
      </w:r>
    </w:p>
    <w:p w:rsidR="00057412" w:rsidRPr="00057412" w:rsidRDefault="00057412" w:rsidP="00057412">
      <w:pPr>
        <w:rPr>
          <w:color w:val="000000" w:themeColor="text1"/>
        </w:rPr>
      </w:pPr>
      <w:r w:rsidRPr="00057412">
        <w:rPr>
          <w:rFonts w:hint="eastAsia"/>
          <w:color w:val="000000" w:themeColor="text1"/>
        </w:rPr>
        <w:t xml:space="preserve">JGJ 111-2016     </w:t>
      </w:r>
      <w:r w:rsidRPr="00057412">
        <w:rPr>
          <w:rFonts w:hint="eastAsia"/>
          <w:color w:val="000000" w:themeColor="text1"/>
        </w:rPr>
        <w:t>建筑与市政工程地下水控制技术规范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2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大气污染防治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50753-2012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有色金属冶炼厂收尘设计规范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50965-2014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冶金烧结球团烟气氨法脱硫设计规范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51045-2014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水泥工厂脱硝工程技术规范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51135-2015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转炉煤气净化及回收工程技术规范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462-2009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工业锅炉及炉窑湿法烟气脱硫工程技术规范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434-2008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水泥工业除尘工程技术规范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435-2008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钢铁工业除尘工程技术规范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562-2010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火电厂烟气脱硝工程技术规范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选择性催化还原法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563-2010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火电厂烟气脱硝工程技术规范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选择性非催化还原法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663-2013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环境空气质量评价技术规范（试行）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664-2013 </w:t>
      </w:r>
      <w:r w:rsidR="00F73AD7">
        <w:rPr>
          <w:rFonts w:hint="eastAsia"/>
          <w:color w:val="000000" w:themeColor="text1"/>
        </w:rPr>
        <w:t xml:space="preserve">     </w:t>
      </w:r>
      <w:r w:rsidRPr="00457DF8">
        <w:rPr>
          <w:rFonts w:hint="eastAsia"/>
          <w:color w:val="000000" w:themeColor="text1"/>
        </w:rPr>
        <w:t>环境空气质量监测点位布设技术规范（试行）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2000-2010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大气污染治理工程技术导则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2001-2010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火电厂烟气脱硫工程技术规范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氨法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HJ 2012-2012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 xml:space="preserve">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垃圾焚烧袋式除尘工程技术规范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HJ 2020-2012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 xml:space="preserve">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袋式除尘工程通用技术规范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2026-2013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吸附法工业有机废气治理工程技术规范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2027-2013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催化燃烧法工业有机废气治理工程技术规范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2028-2013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电除尘工程通用技术规范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2033-2013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铝电解废气氟化物和粉尘治理工程技术规范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2039-2014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火电厂除尘工程技术规范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2040-2014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火电厂烟气治理设施运行管理技术规范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2046-2014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火电厂烟气脱硫工程技术规范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海水法</w:t>
      </w:r>
    </w:p>
    <w:p w:rsidR="00DF7A2F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2049-2015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铅冶炼废气治理工程技术规范</w:t>
      </w:r>
    </w:p>
    <w:p w:rsidR="00933BFE" w:rsidRPr="00933BFE" w:rsidRDefault="00933BFE" w:rsidP="00DF7A2F">
      <w:pPr>
        <w:rPr>
          <w:color w:val="000000" w:themeColor="text1"/>
        </w:rPr>
      </w:pPr>
      <w:r w:rsidRPr="00933BFE">
        <w:rPr>
          <w:rFonts w:hint="eastAsia"/>
          <w:color w:val="000000" w:themeColor="text1"/>
        </w:rPr>
        <w:t xml:space="preserve">HJ 2052-2016     </w:t>
      </w:r>
      <w:r w:rsidRPr="00933BFE">
        <w:rPr>
          <w:rFonts w:hint="eastAsia"/>
          <w:color w:val="000000" w:themeColor="text1"/>
        </w:rPr>
        <w:t>钢铁工业烧结机烟气脱硫工程技术规范</w:t>
      </w:r>
      <w:r w:rsidRPr="00933BFE">
        <w:rPr>
          <w:rFonts w:hint="eastAsia"/>
          <w:color w:val="000000" w:themeColor="text1"/>
        </w:rPr>
        <w:t xml:space="preserve"> </w:t>
      </w:r>
      <w:r w:rsidRPr="00933BFE">
        <w:rPr>
          <w:rFonts w:hint="eastAsia"/>
          <w:color w:val="000000" w:themeColor="text1"/>
        </w:rPr>
        <w:t>湿式石灰石</w:t>
      </w:r>
      <w:r w:rsidRPr="00933BFE">
        <w:rPr>
          <w:rFonts w:hint="eastAsia"/>
          <w:color w:val="000000" w:themeColor="text1"/>
        </w:rPr>
        <w:t>/</w:t>
      </w:r>
      <w:r w:rsidRPr="00933BFE">
        <w:rPr>
          <w:rFonts w:hint="eastAsia"/>
          <w:color w:val="000000" w:themeColor="text1"/>
        </w:rPr>
        <w:t>石灰</w:t>
      </w:r>
      <w:r w:rsidRPr="00933BFE">
        <w:rPr>
          <w:rFonts w:hint="eastAsia"/>
          <w:color w:val="000000" w:themeColor="text1"/>
        </w:rPr>
        <w:t>-</w:t>
      </w:r>
      <w:r w:rsidRPr="00933BFE">
        <w:rPr>
          <w:rFonts w:hint="eastAsia"/>
          <w:color w:val="000000" w:themeColor="text1"/>
        </w:rPr>
        <w:t>石膏法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178-2005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火电厂烟气脱硫工程技术规范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烟气循环流化床法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179-2005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火电厂烟气脱硫工程技术规范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石灰石</w:t>
      </w:r>
      <w:r w:rsidRPr="00457DF8">
        <w:rPr>
          <w:rFonts w:hint="eastAsia"/>
          <w:color w:val="000000" w:themeColor="text1"/>
        </w:rPr>
        <w:t>/</w:t>
      </w:r>
      <w:r w:rsidRPr="00457DF8">
        <w:rPr>
          <w:rFonts w:hint="eastAsia"/>
          <w:color w:val="000000" w:themeColor="text1"/>
        </w:rPr>
        <w:t>石灰－石膏法</w:t>
      </w:r>
    </w:p>
    <w:p w:rsidR="00DF7A2F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lastRenderedPageBreak/>
        <w:t xml:space="preserve">HJ/T 393-2007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防治城市扬尘污染技术规范</w:t>
      </w:r>
    </w:p>
    <w:p w:rsidR="00933BFE" w:rsidRPr="00933BFE" w:rsidRDefault="00933BFE" w:rsidP="00DF7A2F">
      <w:pPr>
        <w:rPr>
          <w:color w:val="000000" w:themeColor="text1"/>
        </w:rPr>
      </w:pPr>
      <w:r w:rsidRPr="00933BFE">
        <w:rPr>
          <w:rFonts w:hint="eastAsia"/>
          <w:color w:val="000000" w:themeColor="text1"/>
        </w:rPr>
        <w:t xml:space="preserve">CJJ/T 243-2016    </w:t>
      </w:r>
      <w:r w:rsidRPr="00933BFE">
        <w:rPr>
          <w:rFonts w:hint="eastAsia"/>
          <w:color w:val="000000" w:themeColor="text1"/>
        </w:rPr>
        <w:t>城镇污水处理厂臭气处理技术规程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DL/T 1121-2009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燃煤电厂锅炉烟气袋式除尘工程技术规范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DL/T 5196-2004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火力发电厂烟气脱硫设计技术规程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3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固体废物处理处置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bCs/>
          <w:color w:val="000000" w:themeColor="text1"/>
        </w:rPr>
        <w:t xml:space="preserve">GB 30760-2014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bCs/>
          <w:color w:val="000000" w:themeColor="text1"/>
        </w:rPr>
        <w:t>水泥窑协同处置固体废物技术规范</w:t>
      </w:r>
    </w:p>
    <w:p w:rsidR="00DF7A2F" w:rsidRPr="00457DF8" w:rsidRDefault="00DF7A2F" w:rsidP="00DF7A2F">
      <w:pPr>
        <w:rPr>
          <w:b/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50634-2010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水泥窑协同处置工业废物设计规范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50678-2011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废弃电器电子产品处理工程设计规范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50757-2012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水泥窑协同处置污泥工程设计规范（住房和城乡建设部公告第</w:t>
      </w:r>
      <w:r w:rsidRPr="00457DF8">
        <w:rPr>
          <w:rFonts w:hint="eastAsia"/>
          <w:bCs/>
          <w:color w:val="000000" w:themeColor="text1"/>
        </w:rPr>
        <w:t>847</w:t>
      </w:r>
      <w:r w:rsidRPr="00457DF8">
        <w:rPr>
          <w:rFonts w:hint="eastAsia"/>
          <w:bCs/>
          <w:color w:val="000000" w:themeColor="text1"/>
        </w:rPr>
        <w:t>号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修订）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>GB 50869-2013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生活垃圾卫生填埋处理技术规范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50954-2014 </w:t>
      </w:r>
      <w:r w:rsidR="00F73AD7">
        <w:rPr>
          <w:rFonts w:hint="eastAsia"/>
          <w:bCs/>
          <w:color w:val="000000" w:themeColor="text1"/>
        </w:rPr>
        <w:t xml:space="preserve">  </w:t>
      </w:r>
      <w:r w:rsidRPr="00457DF8">
        <w:rPr>
          <w:rFonts w:hint="eastAsia"/>
          <w:bCs/>
          <w:color w:val="000000" w:themeColor="text1"/>
        </w:rPr>
        <w:t>水泥窑协同处置垃圾工程设计规范</w:t>
      </w:r>
    </w:p>
    <w:p w:rsidR="00EE1DA6" w:rsidRPr="00EE1DA6" w:rsidRDefault="00EE1DA6" w:rsidP="00DF7A2F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t xml:space="preserve">GB 51220-2017   </w:t>
      </w:r>
      <w:r w:rsidRPr="00EE1DA6">
        <w:rPr>
          <w:rFonts w:hint="eastAsia"/>
          <w:color w:val="000000" w:themeColor="text1"/>
        </w:rPr>
        <w:t>生活垃圾卫生填埋场封场技术规范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GB/T 18772-2008 </w:t>
      </w:r>
      <w:r w:rsidRPr="00457DF8">
        <w:rPr>
          <w:rFonts w:hint="eastAsia"/>
          <w:color w:val="000000" w:themeColor="text1"/>
        </w:rPr>
        <w:t>生活垃圾卫生填埋场环境监测技术要求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color w:val="000000" w:themeColor="text1"/>
        </w:rPr>
        <w:t>GB/T 32357-2015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color w:val="000000" w:themeColor="text1"/>
        </w:rPr>
        <w:t>废弃电器电子产品回收处理污染控制导则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25.1-2014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场地环境调查技术导则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25.2-2014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场地环境监测技术导则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25.3-2014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污染场地风险评估技术导则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HJ 25.4-2014 </w:t>
      </w:r>
      <w:r w:rsidR="00F73AD7">
        <w:rPr>
          <w:rFonts w:hint="eastAsia"/>
          <w:bCs/>
          <w:color w:val="000000" w:themeColor="text1"/>
        </w:rPr>
        <w:t xml:space="preserve">    </w:t>
      </w:r>
      <w:r w:rsidRPr="00457DF8">
        <w:rPr>
          <w:rFonts w:hint="eastAsia"/>
          <w:bCs/>
          <w:color w:val="000000" w:themeColor="text1"/>
        </w:rPr>
        <w:t>污染场地土壤修复技术导则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348-2007 </w:t>
      </w:r>
      <w:r w:rsidR="00F73AD7">
        <w:rPr>
          <w:rFonts w:hint="eastAsia"/>
          <w:color w:val="000000" w:themeColor="text1"/>
        </w:rPr>
        <w:t xml:space="preserve">    </w:t>
      </w:r>
      <w:hyperlink r:id="rId29" w:tgtFrame="_blank" w:history="1">
        <w:r w:rsidRPr="00457DF8">
          <w:rPr>
            <w:rStyle w:val="a6"/>
            <w:rFonts w:hint="eastAsia"/>
            <w:color w:val="000000" w:themeColor="text1"/>
            <w:u w:val="none"/>
          </w:rPr>
          <w:t>报废机动车拆解环境保护技术规范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515-2009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危险废物集中焚烧处置设施运行监督管理技术规范（试行）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516-2009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医疗废物集中焚烧处置设施运行监督管理技术规范（试行）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527-2010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废弃电器电子产品处理污染控制技术规范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564-2010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生活垃圾填埋场渗滤液处理工程技术规范（试行）</w:t>
      </w:r>
    </w:p>
    <w:p w:rsidR="00DF7A2F" w:rsidRPr="00457DF8" w:rsidRDefault="00DF7A2F" w:rsidP="00DF7A2F">
      <w:pPr>
        <w:rPr>
          <w:b/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607-2011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废矿物油回收利用污染控制技术规范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651-2013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矿山生态环境保护与恢复治理技术规范（试行）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662-2013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水泥窑协同处置固体废物环境保护技术规范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682-2014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污染场地术语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color w:val="000000" w:themeColor="text1"/>
        </w:rPr>
        <w:t>HJ 740-2015</w:t>
      </w:r>
      <w:r w:rsidRPr="00457DF8">
        <w:rPr>
          <w:rFonts w:hint="eastAsia"/>
          <w:color w:val="000000" w:themeColor="text1"/>
        </w:rPr>
        <w:t xml:space="preserve"> </w:t>
      </w:r>
      <w:r w:rsidR="00F73AD7">
        <w:rPr>
          <w:rFonts w:hint="eastAsia"/>
          <w:color w:val="000000" w:themeColor="text1"/>
        </w:rPr>
        <w:t xml:space="preserve">    </w:t>
      </w:r>
      <w:hyperlink r:id="rId30" w:history="1">
        <w:r w:rsidRPr="00457DF8">
          <w:rPr>
            <w:rStyle w:val="a6"/>
            <w:color w:val="000000" w:themeColor="text1"/>
            <w:u w:val="none"/>
          </w:rPr>
          <w:t>尾矿库环境风险评估技术导则（试行）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2017-2012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铬渣干法解毒处理处置工程技术规范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2025-2012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危险废物收集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贮存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运输技术规范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2035-2013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固体废物处理处置工程技术导则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2037-2013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含多氯联苯废物焚烧处置工程技术规范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2042-2014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危险废物处置工程技术导则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176-2005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危险废物集中焚烧处置工程建设技术规范（环境保护部公告</w:t>
      </w:r>
      <w:r w:rsidRPr="00457DF8">
        <w:rPr>
          <w:rFonts w:hint="eastAsia"/>
          <w:color w:val="000000" w:themeColor="text1"/>
        </w:rPr>
        <w:t>2012</w:t>
      </w:r>
      <w:r w:rsidRPr="00457DF8">
        <w:rPr>
          <w:rFonts w:hint="eastAsia"/>
          <w:color w:val="000000" w:themeColor="text1"/>
        </w:rPr>
        <w:t>年第</w:t>
      </w:r>
      <w:r w:rsidRPr="00457DF8">
        <w:rPr>
          <w:rFonts w:hint="eastAsia"/>
          <w:color w:val="000000" w:themeColor="text1"/>
        </w:rPr>
        <w:t>33</w:t>
      </w:r>
      <w:r w:rsidRPr="00457DF8">
        <w:rPr>
          <w:rFonts w:hint="eastAsia"/>
          <w:color w:val="000000" w:themeColor="text1"/>
        </w:rPr>
        <w:t>号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修改方案）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177-2005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医疗废物集中焚烧处置工程建设技术规范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181-2005 </w:t>
      </w:r>
      <w:r w:rsidR="00F73AD7">
        <w:rPr>
          <w:rFonts w:hint="eastAsia"/>
          <w:color w:val="000000" w:themeColor="text1"/>
        </w:rPr>
        <w:t xml:space="preserve">  </w:t>
      </w:r>
      <w:hyperlink r:id="rId31" w:tgtFrame="_blank" w:history="1">
        <w:r w:rsidRPr="00457DF8">
          <w:rPr>
            <w:rStyle w:val="a6"/>
            <w:rFonts w:hint="eastAsia"/>
            <w:color w:val="000000" w:themeColor="text1"/>
            <w:u w:val="none"/>
          </w:rPr>
          <w:t>废弃机电产品集中拆解利用处置区环境保护技术规范（试行）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228-2006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医疗废物化学消毒集中处理工程技术规范（试行）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229-2006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医疗废物微波消毒集中处理工程技术规范（试行）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276-2006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医疗废物高温蒸汽集中处理工程技术规范（试行）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298-2007 </w:t>
      </w:r>
      <w:r w:rsidR="00F73AD7">
        <w:rPr>
          <w:rFonts w:hint="eastAsia"/>
          <w:color w:val="000000" w:themeColor="text1"/>
        </w:rPr>
        <w:t xml:space="preserve">  </w:t>
      </w:r>
      <w:hyperlink r:id="rId32" w:history="1">
        <w:r w:rsidRPr="00457DF8">
          <w:rPr>
            <w:rStyle w:val="a6"/>
            <w:rFonts w:hint="eastAsia"/>
            <w:color w:val="000000" w:themeColor="text1"/>
            <w:u w:val="none"/>
          </w:rPr>
          <w:t>危险废物鉴别技术规范</w:t>
        </w:r>
      </w:hyperlink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301-2007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铬渣污染治理环境保护技术规范（暂行）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364-2007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废塑料回收与再生利用污染控制技术规范（试行）</w:t>
      </w:r>
    </w:p>
    <w:p w:rsidR="00EE1DA6" w:rsidRPr="00EE1DA6" w:rsidRDefault="00EE1DA6" w:rsidP="00DF7A2F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lastRenderedPageBreak/>
        <w:t>环发</w:t>
      </w:r>
      <w:r w:rsidR="007872DF">
        <w:rPr>
          <w:rFonts w:hint="eastAsia"/>
          <w:color w:val="000000" w:themeColor="text1"/>
        </w:rPr>
        <w:t>[</w:t>
      </w:r>
      <w:r w:rsidRPr="00EE1DA6">
        <w:rPr>
          <w:rFonts w:hint="eastAsia"/>
          <w:color w:val="000000" w:themeColor="text1"/>
        </w:rPr>
        <w:t>2003</w:t>
      </w:r>
      <w:r w:rsidR="007872DF">
        <w:rPr>
          <w:rFonts w:hint="eastAsia"/>
          <w:color w:val="000000" w:themeColor="text1"/>
        </w:rPr>
        <w:t>]</w:t>
      </w:r>
      <w:r w:rsidRPr="00EE1DA6">
        <w:rPr>
          <w:rFonts w:hint="eastAsia"/>
          <w:color w:val="000000" w:themeColor="text1"/>
        </w:rPr>
        <w:t>206</w:t>
      </w:r>
      <w:r w:rsidRPr="00EE1DA6">
        <w:rPr>
          <w:rFonts w:hint="eastAsia"/>
          <w:color w:val="000000" w:themeColor="text1"/>
        </w:rPr>
        <w:t>号</w:t>
      </w:r>
      <w:r w:rsidRPr="00EE1DA6">
        <w:rPr>
          <w:rFonts w:hint="eastAsia"/>
          <w:color w:val="000000" w:themeColor="text1"/>
        </w:rPr>
        <w:t xml:space="preserve">  </w:t>
      </w:r>
      <w:r w:rsidRPr="00EE1DA6">
        <w:rPr>
          <w:rFonts w:hint="eastAsia"/>
          <w:color w:val="000000" w:themeColor="text1"/>
        </w:rPr>
        <w:t>医疗废物集中处置技术规范（试行）</w:t>
      </w:r>
    </w:p>
    <w:p w:rsidR="00DF7A2F" w:rsidRPr="00457DF8" w:rsidRDefault="007872DF" w:rsidP="00DF7A2F">
      <w:pPr>
        <w:rPr>
          <w:color w:val="000000" w:themeColor="text1"/>
        </w:rPr>
      </w:pPr>
      <w:r>
        <w:rPr>
          <w:rFonts w:hint="eastAsia"/>
          <w:color w:val="000000" w:themeColor="text1"/>
        </w:rPr>
        <w:t>环发</w:t>
      </w:r>
      <w:r>
        <w:rPr>
          <w:rFonts w:hint="eastAsia"/>
          <w:color w:val="000000" w:themeColor="text1"/>
        </w:rPr>
        <w:t>[</w:t>
      </w:r>
      <w:r w:rsidR="00DF7A2F" w:rsidRPr="00457DF8">
        <w:rPr>
          <w:rFonts w:hint="eastAsia"/>
          <w:color w:val="000000" w:themeColor="text1"/>
        </w:rPr>
        <w:t>2004</w:t>
      </w:r>
      <w:r>
        <w:rPr>
          <w:rFonts w:hint="eastAsia"/>
          <w:color w:val="000000" w:themeColor="text1"/>
        </w:rPr>
        <w:t>]</w:t>
      </w:r>
      <w:r w:rsidR="00DF7A2F" w:rsidRPr="00457DF8">
        <w:rPr>
          <w:rFonts w:hint="eastAsia"/>
          <w:color w:val="000000" w:themeColor="text1"/>
        </w:rPr>
        <w:t>75</w:t>
      </w:r>
      <w:r w:rsidR="00DF7A2F" w:rsidRPr="00457DF8">
        <w:rPr>
          <w:rFonts w:hint="eastAsia"/>
          <w:color w:val="000000" w:themeColor="text1"/>
        </w:rPr>
        <w:t>号</w:t>
      </w:r>
      <w:r w:rsidR="00DF7A2F" w:rsidRPr="00457DF8">
        <w:rPr>
          <w:rFonts w:hint="eastAsia"/>
          <w:color w:val="000000" w:themeColor="text1"/>
        </w:rPr>
        <w:t xml:space="preserve"> </w:t>
      </w:r>
      <w:r w:rsidR="00EE1DA6">
        <w:rPr>
          <w:rFonts w:hint="eastAsia"/>
          <w:color w:val="000000" w:themeColor="text1"/>
        </w:rPr>
        <w:t xml:space="preserve">  </w:t>
      </w:r>
      <w:r w:rsidR="00DF7A2F" w:rsidRPr="00457DF8">
        <w:rPr>
          <w:rFonts w:hint="eastAsia"/>
          <w:color w:val="000000" w:themeColor="text1"/>
        </w:rPr>
        <w:t>危险废物安全填埋处置工程建设技术要求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52-2014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生活垃圾堆肥处理技术规范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86-2014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生活垃圾堆肥处理厂运行维护技术规程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90-2009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生活垃圾焚烧处理工程技术规范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93-2011 </w:t>
      </w:r>
      <w:r w:rsidR="00F73AD7">
        <w:rPr>
          <w:rFonts w:hint="eastAsia"/>
          <w:color w:val="000000" w:themeColor="text1"/>
        </w:rPr>
        <w:t xml:space="preserve">    </w:t>
      </w:r>
      <w:r w:rsidRPr="00457DF8">
        <w:rPr>
          <w:rFonts w:hint="eastAsia"/>
          <w:color w:val="000000" w:themeColor="text1"/>
        </w:rPr>
        <w:t>生活垃圾卫生填埋场运行维护技术规程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128-2009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生活垃圾焚烧厂运行维护与安全技术规程</w:t>
      </w:r>
    </w:p>
    <w:p w:rsidR="00DF7A2F" w:rsidRPr="00457DF8" w:rsidRDefault="00DF7A2F" w:rsidP="00DF7A2F">
      <w:pPr>
        <w:rPr>
          <w:color w:val="000000" w:themeColor="text1"/>
        </w:rPr>
      </w:pPr>
      <w:r>
        <w:rPr>
          <w:color w:val="000000" w:themeColor="text1"/>
        </w:rPr>
        <w:t>C</w:t>
      </w:r>
      <w:r w:rsidRPr="00457DF8">
        <w:rPr>
          <w:rFonts w:hint="eastAsia"/>
          <w:color w:val="000000" w:themeColor="text1"/>
        </w:rPr>
        <w:t xml:space="preserve">JJ 133-2009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生活垃圾填埋场填埋气体收集处理及利用工程技术规范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134-2009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建筑垃圾处理技术规范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150-2010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生活垃圾渗沥液处理技术规范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175-2012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生活垃圾卫生填埋气体收集处理及利用工程运行维护技术规程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179-2012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生活垃圾收集站技术规程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184-2012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餐厨垃圾处理技术规范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 205-2013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生活垃圾收集运输技术规程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CJ/T 313-2009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生活垃圾采样和分析方法</w:t>
      </w:r>
    </w:p>
    <w:p w:rsidR="00EE1DA6" w:rsidRDefault="00EE1DA6" w:rsidP="00DF7A2F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t xml:space="preserve">CJJ/T 47-2016   </w:t>
      </w:r>
      <w:r w:rsidRPr="00EE1DA6">
        <w:rPr>
          <w:rFonts w:hint="eastAsia"/>
          <w:color w:val="000000" w:themeColor="text1"/>
        </w:rPr>
        <w:t>生活垃圾转运站技术规范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CJJ/T 156-2010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生活垃圾转运站评价标准</w:t>
      </w:r>
    </w:p>
    <w:p w:rsidR="00EE1DA6" w:rsidRPr="00EE1DA6" w:rsidRDefault="00EE1DA6" w:rsidP="00EE1DA6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t xml:space="preserve">CJJ/T 213-2016  </w:t>
      </w:r>
      <w:r w:rsidRPr="00EE1DA6">
        <w:rPr>
          <w:rFonts w:hint="eastAsia"/>
          <w:color w:val="000000" w:themeColor="text1"/>
        </w:rPr>
        <w:t>生活垃圾卫生填埋场运行监管标准</w:t>
      </w:r>
    </w:p>
    <w:p w:rsidR="00EE1DA6" w:rsidRPr="00EE1DA6" w:rsidRDefault="00EE1DA6" w:rsidP="00EE1DA6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t xml:space="preserve">CJJ/T 214-2016  </w:t>
      </w:r>
      <w:r w:rsidRPr="00EE1DA6">
        <w:rPr>
          <w:rFonts w:hint="eastAsia"/>
          <w:color w:val="000000" w:themeColor="text1"/>
        </w:rPr>
        <w:t>生活垃圾填埋场防渗土工膜渗漏破损探测技术规程</w:t>
      </w:r>
    </w:p>
    <w:p w:rsidR="00EE1DA6" w:rsidRDefault="00EE1DA6" w:rsidP="00EE1DA6">
      <w:pPr>
        <w:rPr>
          <w:color w:val="000000" w:themeColor="text1"/>
        </w:rPr>
      </w:pPr>
      <w:r w:rsidRPr="00EE1DA6">
        <w:rPr>
          <w:rFonts w:hint="eastAsia"/>
          <w:color w:val="000000" w:themeColor="text1"/>
        </w:rPr>
        <w:t xml:space="preserve">CJJ/T 264-2017  </w:t>
      </w:r>
      <w:r w:rsidRPr="00EE1DA6">
        <w:rPr>
          <w:rFonts w:hint="eastAsia"/>
          <w:color w:val="000000" w:themeColor="text1"/>
        </w:rPr>
        <w:t>生活垃圾渗沥液膜生物反应处理系统技术规程</w:t>
      </w:r>
    </w:p>
    <w:p w:rsidR="00DF7A2F" w:rsidRPr="00457DF8" w:rsidRDefault="00DF7A2F" w:rsidP="00EE1DA6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建标</w:t>
      </w:r>
      <w:r w:rsidRPr="00457DF8">
        <w:rPr>
          <w:rFonts w:hint="eastAsia"/>
          <w:color w:val="000000" w:themeColor="text1"/>
        </w:rPr>
        <w:t xml:space="preserve">117-2009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生活垃圾转运站工程项目建设标准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建标</w:t>
      </w:r>
      <w:r w:rsidRPr="00457DF8">
        <w:rPr>
          <w:rFonts w:hint="eastAsia"/>
          <w:color w:val="000000" w:themeColor="text1"/>
        </w:rPr>
        <w:t xml:space="preserve">124-2009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生活垃圾卫生填埋处理工程项目建设标准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建标</w:t>
      </w:r>
      <w:r w:rsidRPr="00457DF8">
        <w:rPr>
          <w:rFonts w:hint="eastAsia"/>
          <w:color w:val="000000" w:themeColor="text1"/>
        </w:rPr>
        <w:t xml:space="preserve">141-2010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生活垃圾堆肥处理工程项目建设标准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建标</w:t>
      </w:r>
      <w:r w:rsidRPr="00457DF8">
        <w:rPr>
          <w:rFonts w:hint="eastAsia"/>
          <w:color w:val="000000" w:themeColor="text1"/>
        </w:rPr>
        <w:t xml:space="preserve">142-2010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生活垃圾焚烧处理工程项目建设标准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4</w:t>
      </w:r>
      <w:r w:rsidRPr="00EF36CB">
        <w:rPr>
          <w:rFonts w:hint="eastAsia"/>
          <w:b/>
          <w:color w:val="000000" w:themeColor="text1"/>
        </w:rPr>
        <w:t>、物理污染控制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10071-1988 </w:t>
      </w:r>
      <w:r w:rsidR="00F73AD7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城市区域环境振动测量方法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50118-2010 </w:t>
      </w:r>
      <w:r w:rsidR="00F73AD7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民用建筑隔声设计规范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50463-2008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隔振设计规范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50909-2014 </w:t>
      </w:r>
      <w:r w:rsidR="00F73AD7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城市轨道交通结构抗震设计规范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bCs/>
          <w:color w:val="000000" w:themeColor="text1"/>
        </w:rPr>
        <w:t>GB/T 15190-2014</w:t>
      </w:r>
      <w:r w:rsidRPr="00457DF8">
        <w:rPr>
          <w:rFonts w:hint="eastAsia"/>
          <w:bCs/>
          <w:color w:val="000000" w:themeColor="text1"/>
        </w:rPr>
        <w:t xml:space="preserve"> </w:t>
      </w:r>
      <w:hyperlink r:id="rId33" w:history="1">
        <w:r w:rsidRPr="00457DF8">
          <w:rPr>
            <w:rStyle w:val="a6"/>
            <w:bCs/>
            <w:color w:val="000000" w:themeColor="text1"/>
            <w:u w:val="none"/>
          </w:rPr>
          <w:t>声环境功能区划分技术规范</w:t>
        </w:r>
      </w:hyperlink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bCs/>
          <w:color w:val="000000" w:themeColor="text1"/>
        </w:rPr>
        <w:t>GB/T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bCs/>
          <w:color w:val="000000" w:themeColor="text1"/>
        </w:rPr>
        <w:t>50087-2013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工业企业噪声控制设计规范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GB/T 50121-2005 </w:t>
      </w:r>
      <w:r w:rsidRPr="00457DF8">
        <w:rPr>
          <w:rFonts w:hint="eastAsia"/>
          <w:bCs/>
          <w:color w:val="000000" w:themeColor="text1"/>
        </w:rPr>
        <w:t>建筑隔声评价标准</w:t>
      </w:r>
    </w:p>
    <w:p w:rsidR="009C7853" w:rsidRPr="00457DF8" w:rsidRDefault="009C7853" w:rsidP="009C7853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HJ 24-</w:t>
      </w:r>
      <w:r w:rsidR="00AA097A">
        <w:rPr>
          <w:rFonts w:hint="eastAsia"/>
          <w:color w:val="000000" w:themeColor="text1"/>
        </w:rPr>
        <w:t>2014</w:t>
      </w:r>
      <w:r w:rsidRPr="00457DF8">
        <w:rPr>
          <w:rFonts w:hint="eastAsia"/>
          <w:color w:val="000000" w:themeColor="text1"/>
        </w:rPr>
        <w:t xml:space="preserve">  </w:t>
      </w:r>
      <w:r w:rsidR="00F73AD7">
        <w:rPr>
          <w:rFonts w:hint="eastAsia"/>
          <w:color w:val="000000" w:themeColor="text1"/>
        </w:rPr>
        <w:t xml:space="preserve">  </w:t>
      </w:r>
      <w:r w:rsidR="00AA097A">
        <w:rPr>
          <w:rFonts w:hint="eastAsia"/>
          <w:color w:val="000000" w:themeColor="text1"/>
        </w:rPr>
        <w:t>环境影响评价技术导则</w:t>
      </w:r>
      <w:r w:rsidR="00AA097A">
        <w:rPr>
          <w:rFonts w:hint="eastAsia"/>
          <w:color w:val="000000" w:themeColor="text1"/>
        </w:rPr>
        <w:t xml:space="preserve"> </w:t>
      </w:r>
      <w:r w:rsidR="00AA097A">
        <w:rPr>
          <w:rFonts w:hint="eastAsia"/>
          <w:color w:val="000000" w:themeColor="text1"/>
        </w:rPr>
        <w:t>输变电工程</w:t>
      </w:r>
    </w:p>
    <w:p w:rsidR="009C7853" w:rsidRPr="00457DF8" w:rsidRDefault="009C7853" w:rsidP="009C7853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HJ/T 90-2004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声屏障声学设计和测量规范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2034-2013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环境噪声与振动控制工程技术导则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5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综合类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>GB 50821-2012</w:t>
      </w:r>
      <w:r w:rsidR="00F73AD7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煤炭工业环境保护设计规范</w:t>
      </w:r>
    </w:p>
    <w:p w:rsidR="00431F7D" w:rsidRDefault="00431F7D" w:rsidP="00DF7A2F">
      <w:pPr>
        <w:rPr>
          <w:bCs/>
          <w:color w:val="000000" w:themeColor="text1"/>
        </w:rPr>
      </w:pPr>
      <w:r w:rsidRPr="00431F7D">
        <w:rPr>
          <w:rFonts w:hint="eastAsia"/>
          <w:bCs/>
          <w:color w:val="000000" w:themeColor="text1"/>
        </w:rPr>
        <w:t xml:space="preserve">GB 50988-2014  </w:t>
      </w:r>
      <w:r>
        <w:rPr>
          <w:rFonts w:hint="eastAsia"/>
          <w:bCs/>
          <w:color w:val="000000" w:themeColor="text1"/>
        </w:rPr>
        <w:t>有色金属工业环境保护工程设计规</w:t>
      </w:r>
    </w:p>
    <w:p w:rsidR="00DF7A2F" w:rsidRPr="00457DF8" w:rsidRDefault="00DF7A2F" w:rsidP="00DF7A2F">
      <w:pPr>
        <w:rPr>
          <w:bCs/>
          <w:color w:val="000000" w:themeColor="text1"/>
        </w:rPr>
      </w:pPr>
      <w:r w:rsidRPr="00457DF8">
        <w:rPr>
          <w:rFonts w:hint="eastAsia"/>
          <w:bCs/>
          <w:color w:val="000000" w:themeColor="text1"/>
        </w:rPr>
        <w:t xml:space="preserve">GB 51042-2014 </w:t>
      </w:r>
      <w:r w:rsidR="00F73AD7">
        <w:rPr>
          <w:rFonts w:hint="eastAsia"/>
          <w:bCs/>
          <w:color w:val="000000" w:themeColor="text1"/>
        </w:rPr>
        <w:t xml:space="preserve"> </w:t>
      </w:r>
      <w:r w:rsidRPr="00457DF8">
        <w:rPr>
          <w:rFonts w:hint="eastAsia"/>
          <w:bCs/>
          <w:color w:val="000000" w:themeColor="text1"/>
        </w:rPr>
        <w:t>医药工业废弃物处理设施工程技术规范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51133-2015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医药工业环境保护设计规范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GB 51137-2015 </w:t>
      </w:r>
      <w:r w:rsidR="00F73AD7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电子工业废水废气处理工程施工及验收规范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274-2015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国家生态工业示范园区标准</w:t>
      </w:r>
      <w:bookmarkStart w:id="0" w:name="_GoBack"/>
      <w:bookmarkEnd w:id="0"/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497-2009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畜禽养殖业污染治理工程技术规范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519-2009 </w:t>
      </w:r>
      <w:r w:rsidR="00F73AD7">
        <w:rPr>
          <w:rFonts w:hint="eastAsia"/>
          <w:color w:val="000000" w:themeColor="text1"/>
        </w:rPr>
        <w:t xml:space="preserve">   </w:t>
      </w:r>
      <w:r w:rsidRPr="00457DF8">
        <w:rPr>
          <w:rFonts w:hint="eastAsia"/>
          <w:color w:val="000000" w:themeColor="text1"/>
        </w:rPr>
        <w:t>废铅酸蓄电池处理污染控制技术规范</w:t>
      </w:r>
    </w:p>
    <w:p w:rsidR="00431F7D" w:rsidRPr="00431F7D" w:rsidRDefault="00431F7D" w:rsidP="00431F7D">
      <w:pPr>
        <w:rPr>
          <w:color w:val="000000" w:themeColor="text1"/>
        </w:rPr>
      </w:pPr>
      <w:r w:rsidRPr="00431F7D">
        <w:rPr>
          <w:rFonts w:hint="eastAsia"/>
          <w:color w:val="000000" w:themeColor="text1"/>
        </w:rPr>
        <w:lastRenderedPageBreak/>
        <w:t xml:space="preserve">HJ 574-2010    </w:t>
      </w:r>
      <w:r w:rsidRPr="00431F7D">
        <w:rPr>
          <w:rFonts w:hint="eastAsia"/>
          <w:color w:val="000000" w:themeColor="text1"/>
        </w:rPr>
        <w:t>农村生活污染控制技术规范</w:t>
      </w:r>
    </w:p>
    <w:p w:rsidR="00431F7D" w:rsidRDefault="00431F7D" w:rsidP="00431F7D">
      <w:pPr>
        <w:rPr>
          <w:color w:val="000000" w:themeColor="text1"/>
        </w:rPr>
      </w:pPr>
      <w:r w:rsidRPr="00431F7D">
        <w:rPr>
          <w:rFonts w:hint="eastAsia"/>
          <w:color w:val="000000" w:themeColor="text1"/>
        </w:rPr>
        <w:t xml:space="preserve">HJ 606-2011    </w:t>
      </w:r>
      <w:r w:rsidRPr="00431F7D">
        <w:rPr>
          <w:rFonts w:hint="eastAsia"/>
          <w:color w:val="000000" w:themeColor="text1"/>
        </w:rPr>
        <w:t>工业污染源现场检查技术规范</w:t>
      </w:r>
    </w:p>
    <w:p w:rsidR="00DF7A2F" w:rsidRPr="00457DF8" w:rsidRDefault="00DF7A2F" w:rsidP="00431F7D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2016-2012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环境工程</w:t>
      </w:r>
      <w:r w:rsidRPr="00457DF8">
        <w:rPr>
          <w:rFonts w:hint="eastAsia"/>
          <w:color w:val="000000" w:themeColor="text1"/>
        </w:rPr>
        <w:t xml:space="preserve"> </w:t>
      </w:r>
      <w:r w:rsidRPr="00457DF8">
        <w:rPr>
          <w:rFonts w:hint="eastAsia"/>
          <w:color w:val="000000" w:themeColor="text1"/>
        </w:rPr>
        <w:t>名词术语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HJ 2050-2015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环境工程设计文件编制指南</w:t>
      </w:r>
    </w:p>
    <w:p w:rsidR="00DF7A2F" w:rsidRPr="00457DF8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>CJJ/T 191-2012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浮置板轨道技术规范</w:t>
      </w:r>
    </w:p>
    <w:p w:rsidR="00DF7A2F" w:rsidRDefault="00DF7A2F" w:rsidP="00DF7A2F">
      <w:pPr>
        <w:rPr>
          <w:color w:val="000000" w:themeColor="text1"/>
        </w:rPr>
      </w:pPr>
      <w:r w:rsidRPr="00457DF8">
        <w:rPr>
          <w:rFonts w:hint="eastAsia"/>
          <w:color w:val="000000" w:themeColor="text1"/>
        </w:rPr>
        <w:t xml:space="preserve">YS 5017-2004 </w:t>
      </w:r>
      <w:r w:rsidR="00F73AD7">
        <w:rPr>
          <w:rFonts w:hint="eastAsia"/>
          <w:color w:val="000000" w:themeColor="text1"/>
        </w:rPr>
        <w:t xml:space="preserve">  </w:t>
      </w:r>
      <w:r w:rsidRPr="00457DF8">
        <w:rPr>
          <w:rFonts w:hint="eastAsia"/>
          <w:color w:val="000000" w:themeColor="text1"/>
        </w:rPr>
        <w:t>有色金属工业环境保护设计技术规范</w:t>
      </w:r>
    </w:p>
    <w:p w:rsidR="00DF7A2F" w:rsidRPr="00F73AD7" w:rsidRDefault="00DF7A2F" w:rsidP="00DF7A2F">
      <w:pPr>
        <w:rPr>
          <w:color w:val="000000" w:themeColor="text1"/>
        </w:rPr>
      </w:pPr>
    </w:p>
    <w:p w:rsidR="00DF7A2F" w:rsidRPr="00A93824" w:rsidRDefault="00EF36CB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四、</w:t>
      </w:r>
      <w:r w:rsidR="00DF7A2F" w:rsidRPr="00A93824">
        <w:rPr>
          <w:rFonts w:hint="eastAsia"/>
          <w:b/>
          <w:color w:val="000000" w:themeColor="text1"/>
        </w:rPr>
        <w:t>法律法规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1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水污染防治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中华人民共和国水污染防治法（</w:t>
      </w:r>
      <w:r w:rsidRPr="00A93824">
        <w:rPr>
          <w:rFonts w:hint="eastAsia"/>
          <w:color w:val="000000" w:themeColor="text1"/>
        </w:rPr>
        <w:t>2008</w:t>
      </w:r>
      <w:r w:rsidRPr="00A93824">
        <w:rPr>
          <w:rFonts w:hint="eastAsia"/>
          <w:color w:val="000000" w:themeColor="text1"/>
        </w:rPr>
        <w:t>年修订）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2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大气污染防治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中华人民共和国大气污染防治法（</w:t>
      </w:r>
      <w:r w:rsidRPr="00A93824"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15</w:t>
      </w:r>
      <w:r w:rsidRPr="00A93824">
        <w:rPr>
          <w:rFonts w:hint="eastAsia"/>
          <w:color w:val="000000" w:themeColor="text1"/>
        </w:rPr>
        <w:t>年修订）</w:t>
      </w:r>
    </w:p>
    <w:p w:rsidR="00DF7A2F" w:rsidRPr="00EF36CB" w:rsidRDefault="00DF7A2F" w:rsidP="00DF7A2F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3</w:t>
      </w:r>
      <w:r w:rsidRPr="00EF36CB">
        <w:rPr>
          <w:rFonts w:hint="eastAsia"/>
          <w:b/>
          <w:color w:val="000000" w:themeColor="text1"/>
        </w:rPr>
        <w:t>、</w:t>
      </w:r>
      <w:r w:rsidR="00EF36CB" w:rsidRPr="00EF36CB">
        <w:rPr>
          <w:rFonts w:hint="eastAsia"/>
          <w:b/>
          <w:color w:val="000000" w:themeColor="text1"/>
        </w:rPr>
        <w:t>固体废物处理处置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中华人民共和国固体废物污染环境防治法（</w:t>
      </w:r>
      <w:r w:rsidRPr="00A93824"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15</w:t>
      </w:r>
      <w:r w:rsidRPr="00A93824">
        <w:rPr>
          <w:rFonts w:hint="eastAsia"/>
          <w:color w:val="000000" w:themeColor="text1"/>
        </w:rPr>
        <w:t>年修订）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国务院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医疗废物管理条例（</w:t>
      </w:r>
      <w:r w:rsidRPr="00A93824">
        <w:rPr>
          <w:rFonts w:hint="eastAsia"/>
          <w:color w:val="000000" w:themeColor="text1"/>
        </w:rPr>
        <w:t>2003</w:t>
      </w:r>
      <w:r w:rsidRPr="00A93824">
        <w:rPr>
          <w:rFonts w:hint="eastAsia"/>
          <w:color w:val="000000" w:themeColor="text1"/>
        </w:rPr>
        <w:t>年）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4</w:t>
      </w:r>
      <w:r w:rsidRPr="00EF36CB">
        <w:rPr>
          <w:rFonts w:hint="eastAsia"/>
          <w:b/>
          <w:color w:val="000000" w:themeColor="text1"/>
        </w:rPr>
        <w:t>、物理污染控制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中华人民共和国环境噪声污染防治法（</w:t>
      </w:r>
      <w:r w:rsidRPr="00A93824">
        <w:rPr>
          <w:rFonts w:hint="eastAsia"/>
          <w:color w:val="000000" w:themeColor="text1"/>
        </w:rPr>
        <w:t>1996</w:t>
      </w:r>
      <w:r w:rsidRPr="00A93824">
        <w:rPr>
          <w:rFonts w:hint="eastAsia"/>
          <w:color w:val="000000" w:themeColor="text1"/>
        </w:rPr>
        <w:t>年）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5</w:t>
      </w:r>
      <w:r w:rsidRPr="00EF36CB">
        <w:rPr>
          <w:rFonts w:hint="eastAsia"/>
          <w:b/>
          <w:color w:val="000000" w:themeColor="text1"/>
        </w:rPr>
        <w:t>、综合类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中华人民共和国环境保护法（</w:t>
      </w:r>
      <w:r w:rsidRPr="00A93824">
        <w:rPr>
          <w:rFonts w:hint="eastAsia"/>
          <w:color w:val="000000" w:themeColor="text1"/>
        </w:rPr>
        <w:t>2014</w:t>
      </w:r>
      <w:r w:rsidRPr="00A93824">
        <w:rPr>
          <w:rFonts w:hint="eastAsia"/>
          <w:color w:val="000000" w:themeColor="text1"/>
        </w:rPr>
        <w:t>年新版）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中华人民共和国清洁生产促进法</w:t>
      </w:r>
      <w:r w:rsidRPr="00A93824">
        <w:rPr>
          <w:rFonts w:hint="eastAsia"/>
          <w:color w:val="000000" w:themeColor="text1"/>
        </w:rPr>
        <w:t>(2012</w:t>
      </w:r>
      <w:r w:rsidRPr="00A93824">
        <w:rPr>
          <w:rFonts w:hint="eastAsia"/>
          <w:color w:val="000000" w:themeColor="text1"/>
        </w:rPr>
        <w:t>年修订）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中华人民共和国环境影响评价法（</w:t>
      </w:r>
      <w:r w:rsidR="00A81CC1" w:rsidRPr="00A81CC1">
        <w:rPr>
          <w:rFonts w:hint="eastAsia"/>
          <w:color w:val="000000" w:themeColor="text1"/>
        </w:rPr>
        <w:t>2016</w:t>
      </w:r>
      <w:r w:rsidR="00A81CC1" w:rsidRPr="00A81CC1">
        <w:rPr>
          <w:rFonts w:hint="eastAsia"/>
          <w:color w:val="000000" w:themeColor="text1"/>
        </w:rPr>
        <w:t>年修订</w:t>
      </w:r>
      <w:r w:rsidRPr="00A93824">
        <w:rPr>
          <w:rFonts w:hint="eastAsia"/>
          <w:color w:val="000000" w:themeColor="text1"/>
        </w:rPr>
        <w:t>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国务院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建设项目环境保护管理条例（</w:t>
      </w:r>
      <w:r w:rsidRPr="00A93824">
        <w:rPr>
          <w:rFonts w:hint="eastAsia"/>
          <w:color w:val="000000" w:themeColor="text1"/>
        </w:rPr>
        <w:t>1998</w:t>
      </w:r>
      <w:r w:rsidRPr="00A93824">
        <w:rPr>
          <w:rFonts w:hint="eastAsia"/>
          <w:color w:val="000000" w:themeColor="text1"/>
        </w:rPr>
        <w:t>年）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国务院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排污费征收使用管理条例（</w:t>
      </w:r>
      <w:r w:rsidRPr="00A93824">
        <w:rPr>
          <w:rFonts w:hint="eastAsia"/>
          <w:color w:val="000000" w:themeColor="text1"/>
        </w:rPr>
        <w:t>2003</w:t>
      </w:r>
      <w:r w:rsidRPr="00A93824">
        <w:rPr>
          <w:rFonts w:hint="eastAsia"/>
          <w:color w:val="000000" w:themeColor="text1"/>
        </w:rPr>
        <w:t>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建设部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勘察设计注册工程师管理规定（</w:t>
      </w:r>
      <w:r w:rsidR="005A2587" w:rsidRPr="00A93824">
        <w:rPr>
          <w:rFonts w:hint="eastAsia"/>
          <w:color w:val="000000" w:themeColor="text1"/>
        </w:rPr>
        <w:t>2005</w:t>
      </w:r>
      <w:r w:rsidR="005A2587" w:rsidRPr="00A93824">
        <w:rPr>
          <w:rFonts w:hint="eastAsia"/>
          <w:color w:val="000000" w:themeColor="text1"/>
        </w:rPr>
        <w:t>年</w:t>
      </w:r>
      <w:r w:rsidR="005A2587">
        <w:rPr>
          <w:rFonts w:hint="eastAsia"/>
          <w:color w:val="000000" w:themeColor="text1"/>
        </w:rPr>
        <w:t xml:space="preserve"> </w:t>
      </w:r>
      <w:r w:rsidR="00A80230">
        <w:rPr>
          <w:rFonts w:ascii="Times New Roman" w:hAnsi="Times New Roman" w:cs="Times New Roman"/>
          <w:color w:val="000000"/>
          <w:szCs w:val="21"/>
          <w:shd w:val="clear" w:color="auto" w:fill="FFFFFF"/>
        </w:rPr>
        <w:t>中华人民共和国住房和城乡建设部令第</w:t>
      </w:r>
      <w:r w:rsidR="00A80230">
        <w:rPr>
          <w:rFonts w:ascii="Times New Roman" w:hAnsi="Times New Roman" w:cs="Times New Roman"/>
          <w:color w:val="000000"/>
          <w:szCs w:val="21"/>
          <w:shd w:val="clear" w:color="auto" w:fill="FFFFFF"/>
        </w:rPr>
        <w:t>32</w:t>
      </w:r>
      <w:r w:rsidR="00A80230">
        <w:rPr>
          <w:rFonts w:ascii="Times New Roman" w:hAnsi="Times New Roman" w:cs="Times New Roman"/>
          <w:color w:val="000000"/>
          <w:szCs w:val="21"/>
          <w:shd w:val="clear" w:color="auto" w:fill="FFFFFF"/>
        </w:rPr>
        <w:t>号</w:t>
      </w:r>
      <w:r w:rsidR="00A80230"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 w:rsidR="00A80230" w:rsidRPr="00A80230"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  <w:t>住房城乡建设部关于修改《勘察设计注册工程师管理规定》等</w:t>
      </w:r>
      <w:r w:rsidR="00A80230" w:rsidRPr="00A80230"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  <w:t>11</w:t>
      </w:r>
      <w:r w:rsidR="00A80230" w:rsidRPr="00A80230"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  <w:t>个部门规章的决定</w:t>
      </w:r>
      <w:r w:rsidRPr="00A93824">
        <w:rPr>
          <w:rFonts w:hint="eastAsia"/>
          <w:color w:val="000000" w:themeColor="text1"/>
        </w:rPr>
        <w:t>）</w:t>
      </w:r>
    </w:p>
    <w:p w:rsidR="00DF7A2F" w:rsidRPr="00A93824" w:rsidRDefault="00DF7A2F" w:rsidP="00DF7A2F">
      <w:pPr>
        <w:rPr>
          <w:color w:val="000000" w:themeColor="text1"/>
        </w:rPr>
      </w:pPr>
      <w:r>
        <w:rPr>
          <w:rFonts w:hint="eastAsia"/>
          <w:color w:val="000000" w:themeColor="text1"/>
        </w:rPr>
        <w:t>环保部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建设项目竣工环境保护验收管理办法（</w:t>
      </w:r>
      <w:r w:rsidRPr="00A93824"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10</w:t>
      </w:r>
      <w:r w:rsidRPr="00A9382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修改</w:t>
      </w:r>
      <w:r w:rsidRPr="00A93824">
        <w:rPr>
          <w:rFonts w:hint="eastAsia"/>
          <w:color w:val="000000" w:themeColor="text1"/>
        </w:rPr>
        <w:t>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国家环境保护总局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电磁辐射环境保护管理办法（</w:t>
      </w:r>
      <w:r w:rsidRPr="00A93824">
        <w:rPr>
          <w:rFonts w:hint="eastAsia"/>
          <w:color w:val="000000" w:themeColor="text1"/>
        </w:rPr>
        <w:t>1997</w:t>
      </w:r>
      <w:r w:rsidRPr="00A93824">
        <w:rPr>
          <w:rFonts w:hint="eastAsia"/>
          <w:color w:val="000000" w:themeColor="text1"/>
        </w:rPr>
        <w:t>年）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国家计委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建设项目环境保护设计规定（</w:t>
      </w:r>
      <w:r w:rsidRPr="00A93824">
        <w:rPr>
          <w:rFonts w:hint="eastAsia"/>
          <w:color w:val="000000" w:themeColor="text1"/>
        </w:rPr>
        <w:t>1987</w:t>
      </w:r>
      <w:r w:rsidRPr="00A93824">
        <w:rPr>
          <w:rFonts w:hint="eastAsia"/>
          <w:color w:val="000000" w:themeColor="text1"/>
        </w:rPr>
        <w:t>年）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国务院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畜禽规模养殖污染防治条例（</w:t>
      </w:r>
      <w:r w:rsidRPr="00A93824">
        <w:rPr>
          <w:rFonts w:hint="eastAsia"/>
          <w:color w:val="000000" w:themeColor="text1"/>
        </w:rPr>
        <w:t>2013</w:t>
      </w:r>
      <w:r w:rsidRPr="00A93824">
        <w:rPr>
          <w:rFonts w:hint="eastAsia"/>
          <w:color w:val="000000" w:themeColor="text1"/>
        </w:rPr>
        <w:t>年）</w:t>
      </w:r>
    </w:p>
    <w:p w:rsidR="00DF7A2F" w:rsidRPr="00A93824" w:rsidRDefault="00DF7A2F" w:rsidP="00DF7A2F">
      <w:pPr>
        <w:rPr>
          <w:b/>
          <w:color w:val="000000" w:themeColor="text1"/>
        </w:rPr>
      </w:pPr>
    </w:p>
    <w:p w:rsidR="00DF7A2F" w:rsidRPr="00A93824" w:rsidRDefault="00EF36CB" w:rsidP="00DF7A2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五、</w:t>
      </w:r>
      <w:r w:rsidR="00DF7A2F" w:rsidRPr="00A93824">
        <w:rPr>
          <w:rFonts w:hint="eastAsia"/>
          <w:b/>
          <w:color w:val="000000" w:themeColor="text1"/>
        </w:rPr>
        <w:t>技术政策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1</w:t>
      </w:r>
      <w:r w:rsidRPr="00EF36CB">
        <w:rPr>
          <w:rFonts w:hint="eastAsia"/>
          <w:b/>
          <w:color w:val="000000" w:themeColor="text1"/>
        </w:rPr>
        <w:t>、水污染防治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草浆造纸工业废水污染防治技术政策（环发</w:t>
      </w:r>
      <w:r w:rsidRPr="00A93824">
        <w:rPr>
          <w:rFonts w:hint="eastAsia"/>
          <w:color w:val="000000" w:themeColor="text1"/>
        </w:rPr>
        <w:t>[1999]273</w:t>
      </w:r>
      <w:r w:rsidRPr="00A93824">
        <w:rPr>
          <w:rFonts w:hint="eastAsia"/>
          <w:color w:val="000000" w:themeColor="text1"/>
        </w:rPr>
        <w:t>号）</w:t>
      </w:r>
    </w:p>
    <w:p w:rsidR="00DF7A2F" w:rsidRPr="00812FA8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建设部、国家环境保护总局、科技部</w:t>
      </w:r>
      <w:r w:rsidRPr="00A93824">
        <w:rPr>
          <w:rFonts w:hint="eastAsia"/>
          <w:color w:val="000000" w:themeColor="text1"/>
        </w:rPr>
        <w:t xml:space="preserve"> </w:t>
      </w:r>
      <w:r w:rsidRPr="00A93824">
        <w:rPr>
          <w:rFonts w:hint="eastAsia"/>
          <w:color w:val="000000" w:themeColor="text1"/>
        </w:rPr>
        <w:t>城市污水处理及污染防治技术政策（</w:t>
      </w:r>
      <w:r w:rsidRPr="00A93824">
        <w:rPr>
          <w:rFonts w:hint="eastAsia"/>
          <w:color w:val="000000" w:themeColor="text1"/>
        </w:rPr>
        <w:t>2000</w:t>
      </w:r>
      <w:r w:rsidRPr="00A93824">
        <w:rPr>
          <w:rFonts w:hint="eastAsia"/>
          <w:color w:val="000000" w:themeColor="text1"/>
        </w:rPr>
        <w:t>年）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城市生活垃圾处理及污染防治技术政策（建成</w:t>
      </w:r>
      <w:r w:rsidRPr="00A93824">
        <w:rPr>
          <w:rFonts w:hint="eastAsia"/>
          <w:color w:val="000000" w:themeColor="text1"/>
        </w:rPr>
        <w:t>[2000]120</w:t>
      </w:r>
      <w:r w:rsidRPr="00A93824">
        <w:rPr>
          <w:rFonts w:hint="eastAsia"/>
          <w:color w:val="000000" w:themeColor="text1"/>
        </w:rPr>
        <w:t>号）</w:t>
      </w:r>
      <w:r w:rsidRPr="00A93824">
        <w:rPr>
          <w:rFonts w:hint="eastAsia"/>
          <w:color w:val="000000" w:themeColor="text1"/>
        </w:rPr>
        <w:t xml:space="preserve"> 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印染行业废水污染防治技术政策（环发</w:t>
      </w:r>
      <w:r w:rsidRPr="00A93824">
        <w:rPr>
          <w:rFonts w:hint="eastAsia"/>
          <w:color w:val="000000" w:themeColor="text1"/>
        </w:rPr>
        <w:t>[2001]118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湖库富营养化防治技术政策（环发</w:t>
      </w:r>
      <w:r w:rsidRPr="00A93824">
        <w:rPr>
          <w:rFonts w:hint="eastAsia"/>
          <w:color w:val="000000" w:themeColor="text1"/>
        </w:rPr>
        <w:t>[2004]59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城市污水再生利用技术政策（建科</w:t>
      </w:r>
      <w:r w:rsidRPr="00A93824">
        <w:rPr>
          <w:rFonts w:hint="eastAsia"/>
          <w:color w:val="000000" w:themeColor="text1"/>
        </w:rPr>
        <w:t>[2006]100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城镇污水处理厂污泥处理处置及污染防治技术政策（试行）（建城</w:t>
      </w:r>
      <w:r w:rsidRPr="00A93824">
        <w:rPr>
          <w:rFonts w:hint="eastAsia"/>
          <w:color w:val="000000" w:themeColor="text1"/>
        </w:rPr>
        <w:t>[2009]23</w:t>
      </w:r>
      <w:r w:rsidRPr="00A93824">
        <w:rPr>
          <w:rFonts w:hint="eastAsia"/>
          <w:color w:val="000000" w:themeColor="text1"/>
        </w:rPr>
        <w:t>号）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2</w:t>
      </w:r>
      <w:r w:rsidRPr="00EF36CB">
        <w:rPr>
          <w:rFonts w:hint="eastAsia"/>
          <w:b/>
          <w:color w:val="000000" w:themeColor="text1"/>
        </w:rPr>
        <w:t>、大气污染防治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机动车排放污染防治技术政策（环发</w:t>
      </w:r>
      <w:r w:rsidRPr="00A93824">
        <w:rPr>
          <w:rFonts w:hint="eastAsia"/>
          <w:color w:val="000000" w:themeColor="text1"/>
        </w:rPr>
        <w:t>[1999]134</w:t>
      </w:r>
      <w:r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燃煤二氧化硫排放污染防治技术政策（环发</w:t>
      </w:r>
      <w:r w:rsidRPr="00A93824">
        <w:rPr>
          <w:rFonts w:hint="eastAsia"/>
          <w:color w:val="000000" w:themeColor="text1"/>
        </w:rPr>
        <w:t>[2002]26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柴油车排放污染防治技术政策（环发</w:t>
      </w:r>
      <w:r w:rsidRPr="00A93824">
        <w:rPr>
          <w:rFonts w:hint="eastAsia"/>
          <w:color w:val="000000" w:themeColor="text1"/>
        </w:rPr>
        <w:t>[2003]10</w:t>
      </w:r>
      <w:r w:rsidRPr="00A93824">
        <w:rPr>
          <w:rFonts w:hint="eastAsia"/>
          <w:color w:val="000000" w:themeColor="text1"/>
        </w:rPr>
        <w:t>号）</w:t>
      </w:r>
    </w:p>
    <w:p w:rsidR="00DF7A2F" w:rsidRPr="00D76679" w:rsidRDefault="00DF7A2F" w:rsidP="00DF7A2F">
      <w:pPr>
        <w:rPr>
          <w:color w:val="000000" w:themeColor="text1"/>
          <w:szCs w:val="21"/>
        </w:rPr>
      </w:pPr>
      <w:r w:rsidRPr="00D76679">
        <w:rPr>
          <w:rFonts w:hint="eastAsia"/>
          <w:color w:val="000000" w:themeColor="text1"/>
          <w:szCs w:val="21"/>
        </w:rPr>
        <w:t>火电厂氮氧化物防治技术政策（环发</w:t>
      </w:r>
      <w:r w:rsidRPr="00D76679">
        <w:rPr>
          <w:color w:val="000000" w:themeColor="text1"/>
          <w:szCs w:val="21"/>
        </w:rPr>
        <w:t>[2010]10</w:t>
      </w:r>
      <w:r w:rsidRPr="00D76679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lastRenderedPageBreak/>
        <w:t>挥发性有机物（</w:t>
      </w:r>
      <w:r w:rsidRPr="00C50636">
        <w:rPr>
          <w:color w:val="000000" w:themeColor="text1"/>
          <w:szCs w:val="21"/>
        </w:rPr>
        <w:t>VOCs</w:t>
      </w:r>
      <w:r w:rsidRPr="00C50636">
        <w:rPr>
          <w:rFonts w:hint="eastAsia"/>
          <w:color w:val="000000" w:themeColor="text1"/>
          <w:szCs w:val="21"/>
        </w:rPr>
        <w:t>）污染防治技术政策（环境保护部公告</w:t>
      </w:r>
      <w:r w:rsidRPr="00C50636">
        <w:rPr>
          <w:color w:val="000000" w:themeColor="text1"/>
          <w:szCs w:val="21"/>
        </w:rPr>
        <w:t xml:space="preserve"> 2013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31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D76679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环境空气细颗粒物污染综合防治技术政策（环境保护部公告</w:t>
      </w:r>
      <w:r w:rsidRPr="00C50636">
        <w:rPr>
          <w:color w:val="000000" w:themeColor="text1"/>
          <w:szCs w:val="21"/>
        </w:rPr>
        <w:t xml:space="preserve"> 2013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59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3</w:t>
      </w:r>
      <w:r w:rsidRPr="00EF36CB">
        <w:rPr>
          <w:rFonts w:hint="eastAsia"/>
          <w:b/>
          <w:color w:val="000000" w:themeColor="text1"/>
        </w:rPr>
        <w:t>、固体废物处理处置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煤矸石综合利用技术政策要点（国经贸资源</w:t>
      </w:r>
      <w:r w:rsidRPr="00A93824">
        <w:rPr>
          <w:rFonts w:hint="eastAsia"/>
          <w:color w:val="000000" w:themeColor="text1"/>
        </w:rPr>
        <w:t>[1999]1005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危险废物污染防治技术政策（环发</w:t>
      </w:r>
      <w:r w:rsidRPr="00A93824">
        <w:rPr>
          <w:rFonts w:hint="eastAsia"/>
          <w:color w:val="000000" w:themeColor="text1"/>
        </w:rPr>
        <w:t>[2001]199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废电池污染防治技术政策（环发</w:t>
      </w:r>
      <w:r w:rsidRPr="00A93824">
        <w:rPr>
          <w:rFonts w:hint="eastAsia"/>
          <w:color w:val="000000" w:themeColor="text1"/>
        </w:rPr>
        <w:t>[2003]163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b/>
          <w:color w:val="000000" w:themeColor="text1"/>
        </w:rPr>
      </w:pPr>
      <w:r w:rsidRPr="00A93824">
        <w:rPr>
          <w:rFonts w:hint="eastAsia"/>
          <w:color w:val="000000" w:themeColor="text1"/>
        </w:rPr>
        <w:t>废弃家用电器与电子产品污染防治技术政策（环发</w:t>
      </w:r>
      <w:r w:rsidRPr="00A93824">
        <w:rPr>
          <w:rFonts w:hint="eastAsia"/>
          <w:color w:val="000000" w:themeColor="text1"/>
        </w:rPr>
        <w:t>[2006]115</w:t>
      </w:r>
      <w:r w:rsidRPr="00A93824">
        <w:rPr>
          <w:rFonts w:hint="eastAsia"/>
          <w:color w:val="000000" w:themeColor="text1"/>
        </w:rPr>
        <w:t>号）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4</w:t>
      </w:r>
      <w:r w:rsidRPr="00EF36CB">
        <w:rPr>
          <w:rFonts w:hint="eastAsia"/>
          <w:b/>
          <w:color w:val="000000" w:themeColor="text1"/>
        </w:rPr>
        <w:t>、物理污染控制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地面交通噪声污染防治技术政策（环发</w:t>
      </w:r>
      <w:r w:rsidRPr="00A93824">
        <w:rPr>
          <w:rFonts w:hint="eastAsia"/>
          <w:color w:val="000000" w:themeColor="text1"/>
        </w:rPr>
        <w:t>[2010]7</w:t>
      </w:r>
      <w:r w:rsidRPr="00A93824">
        <w:rPr>
          <w:rFonts w:hint="eastAsia"/>
          <w:color w:val="000000" w:themeColor="text1"/>
        </w:rPr>
        <w:t>号）</w:t>
      </w:r>
    </w:p>
    <w:p w:rsidR="00EF36CB" w:rsidRPr="00EF36CB" w:rsidRDefault="00EF36CB" w:rsidP="00EF36CB">
      <w:pPr>
        <w:rPr>
          <w:b/>
          <w:color w:val="000000" w:themeColor="text1"/>
        </w:rPr>
      </w:pPr>
      <w:r w:rsidRPr="00EF36CB">
        <w:rPr>
          <w:rFonts w:hint="eastAsia"/>
          <w:b/>
          <w:color w:val="000000" w:themeColor="text1"/>
        </w:rPr>
        <w:t>5</w:t>
      </w:r>
      <w:r w:rsidRPr="00EF36CB">
        <w:rPr>
          <w:rFonts w:hint="eastAsia"/>
          <w:b/>
          <w:color w:val="000000" w:themeColor="text1"/>
        </w:rPr>
        <w:t>、综合类</w:t>
      </w:r>
    </w:p>
    <w:p w:rsidR="00431F7D" w:rsidRPr="00431F7D" w:rsidRDefault="00431F7D" w:rsidP="00DF7A2F">
      <w:pPr>
        <w:rPr>
          <w:color w:val="000000" w:themeColor="text1"/>
        </w:rPr>
      </w:pPr>
      <w:r w:rsidRPr="00431F7D">
        <w:rPr>
          <w:rFonts w:hint="eastAsia"/>
          <w:color w:val="000000" w:themeColor="text1"/>
        </w:rPr>
        <w:t>城市生活垃圾处理及污染防治技术政策（建成</w:t>
      </w:r>
      <w:r w:rsidRPr="00431F7D">
        <w:rPr>
          <w:rFonts w:hint="eastAsia"/>
          <w:color w:val="000000" w:themeColor="text1"/>
        </w:rPr>
        <w:t>[2000]120</w:t>
      </w:r>
      <w:r w:rsidRPr="00431F7D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矿山生态环境保护与污染防治技术政策（环发</w:t>
      </w:r>
      <w:r w:rsidRPr="00A93824">
        <w:rPr>
          <w:rFonts w:hint="eastAsia"/>
          <w:color w:val="000000" w:themeColor="text1"/>
        </w:rPr>
        <w:t>[2005]109</w:t>
      </w:r>
      <w:r w:rsidRPr="00A93824">
        <w:rPr>
          <w:rFonts w:hint="eastAsia"/>
          <w:color w:val="000000" w:themeColor="text1"/>
        </w:rPr>
        <w:t>号）</w:t>
      </w:r>
    </w:p>
    <w:p w:rsidR="00DF7A2F" w:rsidRPr="00A93824" w:rsidRDefault="00DF7A2F" w:rsidP="00DF7A2F">
      <w:pPr>
        <w:rPr>
          <w:color w:val="000000" w:themeColor="text1"/>
        </w:rPr>
      </w:pPr>
      <w:r w:rsidRPr="00A93824">
        <w:rPr>
          <w:rFonts w:hint="eastAsia"/>
          <w:color w:val="000000" w:themeColor="text1"/>
        </w:rPr>
        <w:t>制革、毛皮工业污染防治技术政策（环发</w:t>
      </w:r>
      <w:r w:rsidRPr="00A93824">
        <w:rPr>
          <w:rFonts w:hint="eastAsia"/>
          <w:color w:val="000000" w:themeColor="text1"/>
        </w:rPr>
        <w:t>[2006]38</w:t>
      </w:r>
      <w:r w:rsidRPr="00A93824">
        <w:rPr>
          <w:rFonts w:hint="eastAsia"/>
          <w:color w:val="000000" w:themeColor="text1"/>
        </w:rPr>
        <w:t>号）</w:t>
      </w:r>
    </w:p>
    <w:p w:rsidR="00431F7D" w:rsidRPr="00431F7D" w:rsidRDefault="00431F7D" w:rsidP="00DF7A2F">
      <w:pPr>
        <w:rPr>
          <w:color w:val="000000" w:themeColor="text1"/>
          <w:szCs w:val="21"/>
        </w:rPr>
      </w:pPr>
      <w:r w:rsidRPr="00431F7D">
        <w:rPr>
          <w:rFonts w:hint="eastAsia"/>
          <w:color w:val="000000" w:themeColor="text1"/>
          <w:szCs w:val="21"/>
        </w:rPr>
        <w:t>汽车产品回收利用技术政策（发改委、科技部、环保总局公告</w:t>
      </w:r>
      <w:r w:rsidRPr="00431F7D">
        <w:rPr>
          <w:rFonts w:hint="eastAsia"/>
          <w:color w:val="000000" w:themeColor="text1"/>
          <w:szCs w:val="21"/>
        </w:rPr>
        <w:t>2006</w:t>
      </w:r>
      <w:r w:rsidRPr="00431F7D">
        <w:rPr>
          <w:rFonts w:hint="eastAsia"/>
          <w:color w:val="000000" w:themeColor="text1"/>
          <w:szCs w:val="21"/>
        </w:rPr>
        <w:t>年第</w:t>
      </w:r>
      <w:r w:rsidRPr="00431F7D">
        <w:rPr>
          <w:rFonts w:hint="eastAsia"/>
          <w:color w:val="000000" w:themeColor="text1"/>
          <w:szCs w:val="21"/>
        </w:rPr>
        <w:t>9</w:t>
      </w:r>
      <w:r w:rsidRPr="00431F7D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农村生活污染防治技术政策（环发</w:t>
      </w:r>
      <w:r w:rsidRPr="00C50636">
        <w:rPr>
          <w:color w:val="000000" w:themeColor="text1"/>
          <w:szCs w:val="21"/>
        </w:rPr>
        <w:t>[2010]20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电解锰行业污染防治技术政策（环发</w:t>
      </w:r>
      <w:r w:rsidRPr="00C50636">
        <w:rPr>
          <w:color w:val="000000" w:themeColor="text1"/>
          <w:szCs w:val="21"/>
        </w:rPr>
        <w:t>[2010]150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畜禽养殖业污染防治技术政策（环发</w:t>
      </w:r>
      <w:r w:rsidRPr="00C50636">
        <w:rPr>
          <w:color w:val="000000" w:themeColor="text1"/>
          <w:szCs w:val="21"/>
        </w:rPr>
        <w:t>[2010]151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制药工业污染防治技术政策（环境保护部公告</w:t>
      </w:r>
      <w:r w:rsidRPr="00C50636">
        <w:rPr>
          <w:color w:val="000000" w:themeColor="text1"/>
          <w:szCs w:val="21"/>
        </w:rPr>
        <w:t>2012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18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铅锌冶炼工业污染防治技术政策（环境保护部公告</w:t>
      </w:r>
      <w:r w:rsidRPr="00C50636">
        <w:rPr>
          <w:color w:val="000000" w:themeColor="text1"/>
          <w:szCs w:val="21"/>
        </w:rPr>
        <w:t>2012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18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硫酸工业污染防治技术政策（环境保护部公告</w:t>
      </w:r>
      <w:r w:rsidRPr="00C50636">
        <w:rPr>
          <w:color w:val="000000" w:themeColor="text1"/>
          <w:szCs w:val="21"/>
        </w:rPr>
        <w:t xml:space="preserve"> 2013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31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钢铁工业污染防治技术政策（环境保护部公告</w:t>
      </w:r>
      <w:r w:rsidRPr="00C50636">
        <w:rPr>
          <w:color w:val="000000" w:themeColor="text1"/>
          <w:szCs w:val="21"/>
        </w:rPr>
        <w:t xml:space="preserve"> 2013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31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水泥工业污染防治技术政策（环境保护部公告</w:t>
      </w:r>
      <w:r w:rsidRPr="00C50636">
        <w:rPr>
          <w:color w:val="000000" w:themeColor="text1"/>
          <w:szCs w:val="21"/>
        </w:rPr>
        <w:t xml:space="preserve"> 2013</w:t>
      </w:r>
      <w:r w:rsidRPr="00C50636">
        <w:rPr>
          <w:rFonts w:hint="eastAsia"/>
          <w:color w:val="000000" w:themeColor="text1"/>
          <w:szCs w:val="21"/>
        </w:rPr>
        <w:t>年第</w:t>
      </w:r>
      <w:r w:rsidRPr="00C50636">
        <w:rPr>
          <w:color w:val="000000" w:themeColor="text1"/>
          <w:szCs w:val="21"/>
        </w:rPr>
        <w:t>31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重点行业二噁英污染防治技术政策（环境保护部公告</w:t>
      </w:r>
      <w:r w:rsidRPr="00C50636">
        <w:rPr>
          <w:color w:val="000000" w:themeColor="text1"/>
          <w:szCs w:val="21"/>
        </w:rPr>
        <w:t>2015</w:t>
      </w:r>
      <w:r w:rsidRPr="00C50636">
        <w:rPr>
          <w:rFonts w:hint="eastAsia"/>
          <w:color w:val="000000" w:themeColor="text1"/>
          <w:szCs w:val="21"/>
        </w:rPr>
        <w:t>年</w:t>
      </w:r>
      <w:r w:rsidRPr="00C50636">
        <w:rPr>
          <w:color w:val="000000" w:themeColor="text1"/>
          <w:szCs w:val="21"/>
        </w:rPr>
        <w:t xml:space="preserve"> </w:t>
      </w:r>
      <w:r w:rsidRPr="00C50636">
        <w:rPr>
          <w:rFonts w:hint="eastAsia"/>
          <w:color w:val="000000" w:themeColor="text1"/>
          <w:szCs w:val="21"/>
        </w:rPr>
        <w:t>第</w:t>
      </w:r>
      <w:r w:rsidRPr="00C50636">
        <w:rPr>
          <w:color w:val="000000" w:themeColor="text1"/>
          <w:szCs w:val="21"/>
        </w:rPr>
        <w:t>90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合成氨工业污染防治技术政策（环境保护部公告</w:t>
      </w:r>
      <w:r w:rsidRPr="00C50636">
        <w:rPr>
          <w:color w:val="000000" w:themeColor="text1"/>
          <w:szCs w:val="21"/>
        </w:rPr>
        <w:t>2015</w:t>
      </w:r>
      <w:r w:rsidRPr="00C50636">
        <w:rPr>
          <w:rFonts w:hint="eastAsia"/>
          <w:color w:val="000000" w:themeColor="text1"/>
          <w:szCs w:val="21"/>
        </w:rPr>
        <w:t>年</w:t>
      </w:r>
      <w:r w:rsidRPr="00C50636">
        <w:rPr>
          <w:color w:val="000000" w:themeColor="text1"/>
          <w:szCs w:val="21"/>
        </w:rPr>
        <w:t xml:space="preserve"> </w:t>
      </w:r>
      <w:r w:rsidRPr="00C50636">
        <w:rPr>
          <w:rFonts w:hint="eastAsia"/>
          <w:color w:val="000000" w:themeColor="text1"/>
          <w:szCs w:val="21"/>
        </w:rPr>
        <w:t>第</w:t>
      </w:r>
      <w:r w:rsidRPr="00C50636">
        <w:rPr>
          <w:color w:val="000000" w:themeColor="text1"/>
          <w:szCs w:val="21"/>
        </w:rPr>
        <w:t>90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砷污染防治技术政策（环境保护部公告</w:t>
      </w:r>
      <w:r w:rsidRPr="00C50636">
        <w:rPr>
          <w:color w:val="000000" w:themeColor="text1"/>
          <w:szCs w:val="21"/>
        </w:rPr>
        <w:t>2015</w:t>
      </w:r>
      <w:r w:rsidRPr="00C50636">
        <w:rPr>
          <w:rFonts w:hint="eastAsia"/>
          <w:color w:val="000000" w:themeColor="text1"/>
          <w:szCs w:val="21"/>
        </w:rPr>
        <w:t>年</w:t>
      </w:r>
      <w:r w:rsidRPr="00C50636">
        <w:rPr>
          <w:color w:val="000000" w:themeColor="text1"/>
          <w:szCs w:val="21"/>
        </w:rPr>
        <w:t xml:space="preserve"> </w:t>
      </w:r>
      <w:r w:rsidRPr="00C50636">
        <w:rPr>
          <w:rFonts w:hint="eastAsia"/>
          <w:color w:val="000000" w:themeColor="text1"/>
          <w:szCs w:val="21"/>
        </w:rPr>
        <w:t>第</w:t>
      </w:r>
      <w:r w:rsidRPr="00C50636">
        <w:rPr>
          <w:color w:val="000000" w:themeColor="text1"/>
          <w:szCs w:val="21"/>
        </w:rPr>
        <w:t>90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Pr="00C50636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铬盐工业污染防治技术政策（环境保护部公告</w:t>
      </w:r>
      <w:r w:rsidRPr="00C50636">
        <w:rPr>
          <w:color w:val="000000" w:themeColor="text1"/>
          <w:szCs w:val="21"/>
        </w:rPr>
        <w:t>2015</w:t>
      </w:r>
      <w:r w:rsidRPr="00C50636">
        <w:rPr>
          <w:rFonts w:hint="eastAsia"/>
          <w:color w:val="000000" w:themeColor="text1"/>
          <w:szCs w:val="21"/>
        </w:rPr>
        <w:t>年</w:t>
      </w:r>
      <w:r w:rsidRPr="00C50636">
        <w:rPr>
          <w:color w:val="000000" w:themeColor="text1"/>
          <w:szCs w:val="21"/>
        </w:rPr>
        <w:t xml:space="preserve"> </w:t>
      </w:r>
      <w:r w:rsidRPr="00C50636">
        <w:rPr>
          <w:rFonts w:hint="eastAsia"/>
          <w:color w:val="000000" w:themeColor="text1"/>
          <w:szCs w:val="21"/>
        </w:rPr>
        <w:t>第</w:t>
      </w:r>
      <w:r w:rsidRPr="00C50636">
        <w:rPr>
          <w:color w:val="000000" w:themeColor="text1"/>
          <w:szCs w:val="21"/>
        </w:rPr>
        <w:t>90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DF7A2F" w:rsidRDefault="00DF7A2F" w:rsidP="00DF7A2F">
      <w:pPr>
        <w:rPr>
          <w:color w:val="000000" w:themeColor="text1"/>
          <w:szCs w:val="21"/>
        </w:rPr>
      </w:pPr>
      <w:r w:rsidRPr="00C50636">
        <w:rPr>
          <w:rFonts w:hint="eastAsia"/>
          <w:color w:val="000000" w:themeColor="text1"/>
          <w:szCs w:val="21"/>
        </w:rPr>
        <w:t>汞污染防治技术政策（环境保护部公告</w:t>
      </w:r>
      <w:r w:rsidRPr="00C50636">
        <w:rPr>
          <w:color w:val="000000" w:themeColor="text1"/>
          <w:szCs w:val="21"/>
        </w:rPr>
        <w:t>2015</w:t>
      </w:r>
      <w:r w:rsidRPr="00C50636">
        <w:rPr>
          <w:rFonts w:hint="eastAsia"/>
          <w:color w:val="000000" w:themeColor="text1"/>
          <w:szCs w:val="21"/>
        </w:rPr>
        <w:t>年</w:t>
      </w:r>
      <w:r w:rsidRPr="00C50636">
        <w:rPr>
          <w:color w:val="000000" w:themeColor="text1"/>
          <w:szCs w:val="21"/>
        </w:rPr>
        <w:t xml:space="preserve"> </w:t>
      </w:r>
      <w:r w:rsidRPr="00C50636">
        <w:rPr>
          <w:rFonts w:hint="eastAsia"/>
          <w:color w:val="000000" w:themeColor="text1"/>
          <w:szCs w:val="21"/>
        </w:rPr>
        <w:t>第</w:t>
      </w:r>
      <w:r w:rsidRPr="00C50636">
        <w:rPr>
          <w:color w:val="000000" w:themeColor="text1"/>
          <w:szCs w:val="21"/>
        </w:rPr>
        <w:t>90</w:t>
      </w:r>
      <w:r w:rsidRPr="00C50636">
        <w:rPr>
          <w:rFonts w:hint="eastAsia"/>
          <w:color w:val="000000" w:themeColor="text1"/>
          <w:szCs w:val="21"/>
        </w:rPr>
        <w:t>号）</w:t>
      </w:r>
    </w:p>
    <w:p w:rsidR="00431F7D" w:rsidRPr="00431F7D" w:rsidRDefault="00431F7D" w:rsidP="00431F7D">
      <w:pPr>
        <w:rPr>
          <w:color w:val="000000" w:themeColor="text1"/>
          <w:szCs w:val="21"/>
        </w:rPr>
      </w:pPr>
      <w:r w:rsidRPr="00431F7D">
        <w:rPr>
          <w:rFonts w:hint="eastAsia"/>
          <w:color w:val="000000" w:themeColor="text1"/>
          <w:szCs w:val="21"/>
        </w:rPr>
        <w:t>制糖工业污染防治技术政策（环境保护部公告</w:t>
      </w:r>
      <w:r w:rsidRPr="00431F7D">
        <w:rPr>
          <w:rFonts w:hint="eastAsia"/>
          <w:color w:val="000000" w:themeColor="text1"/>
          <w:szCs w:val="21"/>
        </w:rPr>
        <w:t xml:space="preserve"> 2016</w:t>
      </w:r>
      <w:r w:rsidRPr="00431F7D">
        <w:rPr>
          <w:rFonts w:hint="eastAsia"/>
          <w:color w:val="000000" w:themeColor="text1"/>
          <w:szCs w:val="21"/>
        </w:rPr>
        <w:t>年第</w:t>
      </w:r>
      <w:r w:rsidRPr="00431F7D">
        <w:rPr>
          <w:rFonts w:hint="eastAsia"/>
          <w:color w:val="000000" w:themeColor="text1"/>
          <w:szCs w:val="21"/>
        </w:rPr>
        <w:t>87</w:t>
      </w:r>
      <w:r w:rsidRPr="00431F7D">
        <w:rPr>
          <w:rFonts w:hint="eastAsia"/>
          <w:color w:val="000000" w:themeColor="text1"/>
          <w:szCs w:val="21"/>
        </w:rPr>
        <w:t>号）</w:t>
      </w:r>
    </w:p>
    <w:p w:rsidR="00EF36CB" w:rsidRPr="00431F7D" w:rsidRDefault="00431F7D" w:rsidP="00431F7D">
      <w:pPr>
        <w:rPr>
          <w:color w:val="000000" w:themeColor="text1"/>
          <w:szCs w:val="21"/>
        </w:rPr>
      </w:pPr>
      <w:r w:rsidRPr="00431F7D">
        <w:rPr>
          <w:rFonts w:hint="eastAsia"/>
          <w:color w:val="000000" w:themeColor="text1"/>
          <w:szCs w:val="21"/>
        </w:rPr>
        <w:t>火电厂污染防治技术政策（环境保护部公告</w:t>
      </w:r>
      <w:r w:rsidRPr="00431F7D">
        <w:rPr>
          <w:rFonts w:hint="eastAsia"/>
          <w:color w:val="000000" w:themeColor="text1"/>
          <w:szCs w:val="21"/>
        </w:rPr>
        <w:t xml:space="preserve"> 2017</w:t>
      </w:r>
      <w:r w:rsidRPr="00431F7D">
        <w:rPr>
          <w:rFonts w:hint="eastAsia"/>
          <w:color w:val="000000" w:themeColor="text1"/>
          <w:szCs w:val="21"/>
        </w:rPr>
        <w:t>年第</w:t>
      </w:r>
      <w:r w:rsidRPr="00431F7D">
        <w:rPr>
          <w:rFonts w:hint="eastAsia"/>
          <w:color w:val="000000" w:themeColor="text1"/>
          <w:szCs w:val="21"/>
        </w:rPr>
        <w:t>1</w:t>
      </w:r>
      <w:r w:rsidRPr="00431F7D">
        <w:rPr>
          <w:rFonts w:hint="eastAsia"/>
          <w:color w:val="000000" w:themeColor="text1"/>
          <w:szCs w:val="21"/>
        </w:rPr>
        <w:t>号）</w:t>
      </w:r>
    </w:p>
    <w:p w:rsidR="00431F7D" w:rsidRDefault="00431F7D" w:rsidP="00DF7A2F">
      <w:pPr>
        <w:rPr>
          <w:color w:val="000000" w:themeColor="text1"/>
          <w:szCs w:val="21"/>
        </w:rPr>
      </w:pPr>
    </w:p>
    <w:p w:rsidR="00EF36CB" w:rsidRDefault="00EF36CB" w:rsidP="00DF7A2F">
      <w:pPr>
        <w:rPr>
          <w:b/>
          <w:color w:val="000000" w:themeColor="text1"/>
          <w:szCs w:val="21"/>
        </w:rPr>
      </w:pPr>
      <w:r w:rsidRPr="00EF36CB">
        <w:rPr>
          <w:rFonts w:hint="eastAsia"/>
          <w:b/>
          <w:color w:val="000000" w:themeColor="text1"/>
          <w:szCs w:val="21"/>
        </w:rPr>
        <w:t>六、技术手册</w:t>
      </w:r>
      <w:r w:rsidR="00BF7C6E">
        <w:rPr>
          <w:rFonts w:hint="eastAsia"/>
          <w:b/>
          <w:color w:val="000000" w:themeColor="text1"/>
          <w:szCs w:val="21"/>
        </w:rPr>
        <w:t>（复习教材）</w:t>
      </w:r>
    </w:p>
    <w:p w:rsidR="00EF36CB" w:rsidRDefault="00EF36CB" w:rsidP="00DF7A2F">
      <w:pPr>
        <w:rPr>
          <w:color w:val="000000" w:themeColor="text1"/>
          <w:szCs w:val="21"/>
        </w:rPr>
      </w:pPr>
      <w:r w:rsidRPr="00EF36CB">
        <w:rPr>
          <w:rFonts w:hint="eastAsia"/>
          <w:color w:val="000000" w:themeColor="text1"/>
          <w:szCs w:val="21"/>
        </w:rPr>
        <w:t>注册环保工程师专业考试复习教材（第四版）</w:t>
      </w:r>
      <w:r w:rsidRPr="00EF36CB">
        <w:rPr>
          <w:rFonts w:hint="eastAsia"/>
          <w:color w:val="000000" w:themeColor="text1"/>
          <w:szCs w:val="21"/>
        </w:rPr>
        <w:t>--</w:t>
      </w:r>
      <w:r w:rsidRPr="00EF36CB">
        <w:rPr>
          <w:rFonts w:hint="eastAsia"/>
          <w:color w:val="000000" w:themeColor="text1"/>
          <w:szCs w:val="21"/>
        </w:rPr>
        <w:t>水污染防治工程技术与实践</w:t>
      </w:r>
    </w:p>
    <w:p w:rsidR="00EF36CB" w:rsidRDefault="00EF36CB" w:rsidP="00EF36CB">
      <w:pPr>
        <w:rPr>
          <w:color w:val="000000" w:themeColor="text1"/>
          <w:szCs w:val="21"/>
        </w:rPr>
      </w:pPr>
      <w:r w:rsidRPr="00EF36CB">
        <w:rPr>
          <w:rFonts w:hint="eastAsia"/>
          <w:color w:val="000000" w:themeColor="text1"/>
          <w:szCs w:val="21"/>
        </w:rPr>
        <w:t>注册环保工程师专业考试复习教材（第四版）</w:t>
      </w:r>
      <w:r w:rsidRPr="00EF36CB">
        <w:rPr>
          <w:rFonts w:hint="eastAsia"/>
          <w:color w:val="000000" w:themeColor="text1"/>
          <w:szCs w:val="21"/>
        </w:rPr>
        <w:t>--</w:t>
      </w:r>
      <w:r>
        <w:rPr>
          <w:rFonts w:hint="eastAsia"/>
          <w:color w:val="000000" w:themeColor="text1"/>
          <w:szCs w:val="21"/>
        </w:rPr>
        <w:t>大气</w:t>
      </w:r>
      <w:r w:rsidRPr="00EF36CB">
        <w:rPr>
          <w:rFonts w:hint="eastAsia"/>
          <w:color w:val="000000" w:themeColor="text1"/>
          <w:szCs w:val="21"/>
        </w:rPr>
        <w:t>污染防治工程技术与实践</w:t>
      </w:r>
    </w:p>
    <w:p w:rsidR="00EF36CB" w:rsidRDefault="00EF36CB" w:rsidP="00EF36CB">
      <w:pPr>
        <w:rPr>
          <w:color w:val="000000" w:themeColor="text1"/>
          <w:szCs w:val="21"/>
        </w:rPr>
      </w:pPr>
      <w:r w:rsidRPr="00EF36CB">
        <w:rPr>
          <w:rFonts w:hint="eastAsia"/>
          <w:color w:val="000000" w:themeColor="text1"/>
          <w:szCs w:val="21"/>
        </w:rPr>
        <w:t>注册环保工程师专业考试复习教材（第四版）</w:t>
      </w:r>
      <w:r w:rsidRPr="00EF36CB">
        <w:rPr>
          <w:rFonts w:hint="eastAsia"/>
          <w:color w:val="000000" w:themeColor="text1"/>
          <w:szCs w:val="21"/>
        </w:rPr>
        <w:t>--</w:t>
      </w:r>
      <w:r>
        <w:rPr>
          <w:rFonts w:hint="eastAsia"/>
          <w:color w:val="000000" w:themeColor="text1"/>
          <w:szCs w:val="21"/>
        </w:rPr>
        <w:t>固体废物处理处置</w:t>
      </w:r>
      <w:r w:rsidRPr="00EF36CB">
        <w:rPr>
          <w:rFonts w:hint="eastAsia"/>
          <w:color w:val="000000" w:themeColor="text1"/>
          <w:szCs w:val="21"/>
        </w:rPr>
        <w:t>工程技术与实践</w:t>
      </w:r>
    </w:p>
    <w:p w:rsidR="00F20392" w:rsidRDefault="00F20392" w:rsidP="00F20392">
      <w:pPr>
        <w:rPr>
          <w:color w:val="000000" w:themeColor="text1"/>
          <w:szCs w:val="21"/>
        </w:rPr>
      </w:pPr>
      <w:r w:rsidRPr="00EF36CB">
        <w:rPr>
          <w:rFonts w:hint="eastAsia"/>
          <w:color w:val="000000" w:themeColor="text1"/>
          <w:szCs w:val="21"/>
        </w:rPr>
        <w:t>注册环保工程师专业考试复习教材（第四版）</w:t>
      </w:r>
      <w:r w:rsidRPr="00EF36CB">
        <w:rPr>
          <w:rFonts w:hint="eastAsia"/>
          <w:color w:val="000000" w:themeColor="text1"/>
          <w:szCs w:val="21"/>
        </w:rPr>
        <w:t>--</w:t>
      </w:r>
      <w:r>
        <w:rPr>
          <w:rFonts w:hint="eastAsia"/>
          <w:color w:val="000000" w:themeColor="text1"/>
          <w:szCs w:val="21"/>
        </w:rPr>
        <w:t>物理污染控制</w:t>
      </w:r>
      <w:r w:rsidRPr="00EF36CB">
        <w:rPr>
          <w:rFonts w:hint="eastAsia"/>
          <w:color w:val="000000" w:themeColor="text1"/>
          <w:szCs w:val="21"/>
        </w:rPr>
        <w:t>工程技术与实践</w:t>
      </w:r>
    </w:p>
    <w:p w:rsidR="00EF36CB" w:rsidRPr="00AA146F" w:rsidRDefault="00AA146F" w:rsidP="00DF7A2F">
      <w:pPr>
        <w:rPr>
          <w:color w:val="000000" w:themeColor="text1"/>
          <w:szCs w:val="21"/>
        </w:rPr>
      </w:pPr>
      <w:r w:rsidRPr="00EF36CB">
        <w:rPr>
          <w:rFonts w:hint="eastAsia"/>
          <w:color w:val="000000" w:themeColor="text1"/>
          <w:szCs w:val="21"/>
        </w:rPr>
        <w:t>注册环保工程师专业考试复习教材（第四版）</w:t>
      </w:r>
      <w:r w:rsidRPr="00EF36CB">
        <w:rPr>
          <w:rFonts w:hint="eastAsia"/>
          <w:color w:val="000000" w:themeColor="text1"/>
          <w:szCs w:val="21"/>
        </w:rPr>
        <w:t>--</w:t>
      </w:r>
      <w:r>
        <w:rPr>
          <w:rFonts w:hint="eastAsia"/>
          <w:color w:val="000000" w:themeColor="text1"/>
          <w:szCs w:val="21"/>
        </w:rPr>
        <w:t>综合类法规和标准</w:t>
      </w:r>
    </w:p>
    <w:sectPr w:rsidR="00EF36CB" w:rsidRPr="00AA146F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41" w:rsidRDefault="004E7541" w:rsidP="0088241D">
      <w:r>
        <w:separator/>
      </w:r>
    </w:p>
  </w:endnote>
  <w:endnote w:type="continuationSeparator" w:id="0">
    <w:p w:rsidR="004E7541" w:rsidRDefault="004E7541" w:rsidP="008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141632"/>
      <w:docPartObj>
        <w:docPartGallery w:val="Page Numbers (Bottom of Page)"/>
        <w:docPartUnique/>
      </w:docPartObj>
    </w:sdtPr>
    <w:sdtEndPr/>
    <w:sdtContent>
      <w:p w:rsidR="00284DA0" w:rsidRDefault="00284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7A" w:rsidRPr="00AA097A">
          <w:rPr>
            <w:noProof/>
            <w:lang w:val="zh-CN"/>
          </w:rPr>
          <w:t>8</w:t>
        </w:r>
        <w:r>
          <w:fldChar w:fldCharType="end"/>
        </w:r>
      </w:p>
    </w:sdtContent>
  </w:sdt>
  <w:p w:rsidR="00284DA0" w:rsidRDefault="00284D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41" w:rsidRDefault="004E7541" w:rsidP="0088241D">
      <w:r>
        <w:separator/>
      </w:r>
    </w:p>
  </w:footnote>
  <w:footnote w:type="continuationSeparator" w:id="0">
    <w:p w:rsidR="004E7541" w:rsidRDefault="004E7541" w:rsidP="0088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A"/>
    <w:rsid w:val="00002B18"/>
    <w:rsid w:val="00002BFA"/>
    <w:rsid w:val="00002EB1"/>
    <w:rsid w:val="00006BB4"/>
    <w:rsid w:val="00006FB2"/>
    <w:rsid w:val="00012F98"/>
    <w:rsid w:val="000146CA"/>
    <w:rsid w:val="00020EBC"/>
    <w:rsid w:val="00021A12"/>
    <w:rsid w:val="00030E1F"/>
    <w:rsid w:val="0003507D"/>
    <w:rsid w:val="000454A6"/>
    <w:rsid w:val="00057412"/>
    <w:rsid w:val="00067E76"/>
    <w:rsid w:val="000711A0"/>
    <w:rsid w:val="00074E1C"/>
    <w:rsid w:val="00075EB9"/>
    <w:rsid w:val="000768AB"/>
    <w:rsid w:val="0008467A"/>
    <w:rsid w:val="00085397"/>
    <w:rsid w:val="00093684"/>
    <w:rsid w:val="000A0D1C"/>
    <w:rsid w:val="000A122A"/>
    <w:rsid w:val="000A6D84"/>
    <w:rsid w:val="000B0904"/>
    <w:rsid w:val="000B4188"/>
    <w:rsid w:val="000B6A2A"/>
    <w:rsid w:val="000D10EF"/>
    <w:rsid w:val="000D19F2"/>
    <w:rsid w:val="000D3BDA"/>
    <w:rsid w:val="000E068D"/>
    <w:rsid w:val="000E3CFD"/>
    <w:rsid w:val="000E6A8B"/>
    <w:rsid w:val="001024B5"/>
    <w:rsid w:val="00102B09"/>
    <w:rsid w:val="00103AD0"/>
    <w:rsid w:val="0011087A"/>
    <w:rsid w:val="0011093C"/>
    <w:rsid w:val="001145D6"/>
    <w:rsid w:val="00114D3F"/>
    <w:rsid w:val="00123DD0"/>
    <w:rsid w:val="00131E9F"/>
    <w:rsid w:val="0013489E"/>
    <w:rsid w:val="00142384"/>
    <w:rsid w:val="00146814"/>
    <w:rsid w:val="0016395A"/>
    <w:rsid w:val="001651D8"/>
    <w:rsid w:val="00184360"/>
    <w:rsid w:val="0018494F"/>
    <w:rsid w:val="00190AD8"/>
    <w:rsid w:val="00191167"/>
    <w:rsid w:val="0019127F"/>
    <w:rsid w:val="00192A26"/>
    <w:rsid w:val="001D5A45"/>
    <w:rsid w:val="001F29C1"/>
    <w:rsid w:val="001F3BC9"/>
    <w:rsid w:val="00200298"/>
    <w:rsid w:val="0020109F"/>
    <w:rsid w:val="00205219"/>
    <w:rsid w:val="0020521B"/>
    <w:rsid w:val="00214F61"/>
    <w:rsid w:val="00223172"/>
    <w:rsid w:val="00225D8C"/>
    <w:rsid w:val="00225FD0"/>
    <w:rsid w:val="00242FAF"/>
    <w:rsid w:val="00260EFE"/>
    <w:rsid w:val="00265C1F"/>
    <w:rsid w:val="002734A9"/>
    <w:rsid w:val="00277781"/>
    <w:rsid w:val="00282DE2"/>
    <w:rsid w:val="002831BF"/>
    <w:rsid w:val="002845B4"/>
    <w:rsid w:val="00284DA0"/>
    <w:rsid w:val="00285CF6"/>
    <w:rsid w:val="00290D41"/>
    <w:rsid w:val="00295399"/>
    <w:rsid w:val="002A0A71"/>
    <w:rsid w:val="002A1566"/>
    <w:rsid w:val="002A33C9"/>
    <w:rsid w:val="002A67A4"/>
    <w:rsid w:val="002B2102"/>
    <w:rsid w:val="002B47F1"/>
    <w:rsid w:val="002B5482"/>
    <w:rsid w:val="002C72B9"/>
    <w:rsid w:val="002D7E9F"/>
    <w:rsid w:val="002E0945"/>
    <w:rsid w:val="002E444B"/>
    <w:rsid w:val="002E541E"/>
    <w:rsid w:val="002E77C9"/>
    <w:rsid w:val="002F07D7"/>
    <w:rsid w:val="002F43BD"/>
    <w:rsid w:val="00300FB9"/>
    <w:rsid w:val="003057F2"/>
    <w:rsid w:val="00313FB1"/>
    <w:rsid w:val="00324EE4"/>
    <w:rsid w:val="00325962"/>
    <w:rsid w:val="00325B52"/>
    <w:rsid w:val="00332A72"/>
    <w:rsid w:val="00332AED"/>
    <w:rsid w:val="003331B9"/>
    <w:rsid w:val="00346520"/>
    <w:rsid w:val="0035369E"/>
    <w:rsid w:val="00356ACA"/>
    <w:rsid w:val="003608F8"/>
    <w:rsid w:val="003672A7"/>
    <w:rsid w:val="00372F1B"/>
    <w:rsid w:val="00373B9B"/>
    <w:rsid w:val="0037762B"/>
    <w:rsid w:val="00377D37"/>
    <w:rsid w:val="00393DB5"/>
    <w:rsid w:val="003A3A37"/>
    <w:rsid w:val="003B1C0A"/>
    <w:rsid w:val="003D2754"/>
    <w:rsid w:val="003D4596"/>
    <w:rsid w:val="003D506C"/>
    <w:rsid w:val="003D6427"/>
    <w:rsid w:val="003F2BB4"/>
    <w:rsid w:val="003F2C94"/>
    <w:rsid w:val="003F3721"/>
    <w:rsid w:val="00401578"/>
    <w:rsid w:val="004022EF"/>
    <w:rsid w:val="0040262E"/>
    <w:rsid w:val="00404CF8"/>
    <w:rsid w:val="00411583"/>
    <w:rsid w:val="00422619"/>
    <w:rsid w:val="00425694"/>
    <w:rsid w:val="004266F8"/>
    <w:rsid w:val="00430C74"/>
    <w:rsid w:val="00431F7D"/>
    <w:rsid w:val="004351B9"/>
    <w:rsid w:val="00441E11"/>
    <w:rsid w:val="00446C6C"/>
    <w:rsid w:val="00455BB3"/>
    <w:rsid w:val="00457DF8"/>
    <w:rsid w:val="00460821"/>
    <w:rsid w:val="004663AC"/>
    <w:rsid w:val="0048150D"/>
    <w:rsid w:val="00481C02"/>
    <w:rsid w:val="00485930"/>
    <w:rsid w:val="00486A42"/>
    <w:rsid w:val="00490CF3"/>
    <w:rsid w:val="004A054D"/>
    <w:rsid w:val="004B014D"/>
    <w:rsid w:val="004B3CB1"/>
    <w:rsid w:val="004C7A55"/>
    <w:rsid w:val="004D0F73"/>
    <w:rsid w:val="004E1126"/>
    <w:rsid w:val="004E7541"/>
    <w:rsid w:val="00507E86"/>
    <w:rsid w:val="005136A0"/>
    <w:rsid w:val="00527A03"/>
    <w:rsid w:val="00537BB8"/>
    <w:rsid w:val="00554A63"/>
    <w:rsid w:val="00556995"/>
    <w:rsid w:val="00563793"/>
    <w:rsid w:val="005711E6"/>
    <w:rsid w:val="00571455"/>
    <w:rsid w:val="005757B4"/>
    <w:rsid w:val="00576EA3"/>
    <w:rsid w:val="00581B56"/>
    <w:rsid w:val="00590BEC"/>
    <w:rsid w:val="00594EC0"/>
    <w:rsid w:val="005A2587"/>
    <w:rsid w:val="005A2795"/>
    <w:rsid w:val="005A7FF9"/>
    <w:rsid w:val="005B038D"/>
    <w:rsid w:val="005B1E46"/>
    <w:rsid w:val="005B3F37"/>
    <w:rsid w:val="005C12BC"/>
    <w:rsid w:val="005C51D5"/>
    <w:rsid w:val="005D3C05"/>
    <w:rsid w:val="005F5906"/>
    <w:rsid w:val="005F733E"/>
    <w:rsid w:val="0060195D"/>
    <w:rsid w:val="00610D21"/>
    <w:rsid w:val="00622343"/>
    <w:rsid w:val="00630D67"/>
    <w:rsid w:val="00634B6E"/>
    <w:rsid w:val="00636A4B"/>
    <w:rsid w:val="00643904"/>
    <w:rsid w:val="006451BA"/>
    <w:rsid w:val="00654B55"/>
    <w:rsid w:val="00662097"/>
    <w:rsid w:val="006A7048"/>
    <w:rsid w:val="006A7167"/>
    <w:rsid w:val="006A72F2"/>
    <w:rsid w:val="006C0D5E"/>
    <w:rsid w:val="006C40A2"/>
    <w:rsid w:val="006C5A51"/>
    <w:rsid w:val="006D2549"/>
    <w:rsid w:val="006D2B33"/>
    <w:rsid w:val="006D303E"/>
    <w:rsid w:val="006D4B68"/>
    <w:rsid w:val="006E19B3"/>
    <w:rsid w:val="006E5B44"/>
    <w:rsid w:val="006F0895"/>
    <w:rsid w:val="00713334"/>
    <w:rsid w:val="0071640D"/>
    <w:rsid w:val="0073150E"/>
    <w:rsid w:val="0073190D"/>
    <w:rsid w:val="007421D6"/>
    <w:rsid w:val="007423B7"/>
    <w:rsid w:val="007433AB"/>
    <w:rsid w:val="0075189E"/>
    <w:rsid w:val="007542FD"/>
    <w:rsid w:val="007565B6"/>
    <w:rsid w:val="0076468E"/>
    <w:rsid w:val="00770022"/>
    <w:rsid w:val="00773E2B"/>
    <w:rsid w:val="00777341"/>
    <w:rsid w:val="00781950"/>
    <w:rsid w:val="007872DF"/>
    <w:rsid w:val="00791BFD"/>
    <w:rsid w:val="00792F0D"/>
    <w:rsid w:val="007A3CE9"/>
    <w:rsid w:val="007B1C87"/>
    <w:rsid w:val="007B3D76"/>
    <w:rsid w:val="007C0098"/>
    <w:rsid w:val="007C2F36"/>
    <w:rsid w:val="007C7EAA"/>
    <w:rsid w:val="007D0B48"/>
    <w:rsid w:val="007D1A7E"/>
    <w:rsid w:val="007D2C35"/>
    <w:rsid w:val="007D697C"/>
    <w:rsid w:val="007D788B"/>
    <w:rsid w:val="007E182C"/>
    <w:rsid w:val="007E285B"/>
    <w:rsid w:val="007F0B7A"/>
    <w:rsid w:val="007F6C12"/>
    <w:rsid w:val="007F7122"/>
    <w:rsid w:val="00805681"/>
    <w:rsid w:val="008122B4"/>
    <w:rsid w:val="00812729"/>
    <w:rsid w:val="00812FA8"/>
    <w:rsid w:val="0081612C"/>
    <w:rsid w:val="00820C91"/>
    <w:rsid w:val="00822153"/>
    <w:rsid w:val="0082363D"/>
    <w:rsid w:val="0082484C"/>
    <w:rsid w:val="0084000E"/>
    <w:rsid w:val="008439DD"/>
    <w:rsid w:val="0086102B"/>
    <w:rsid w:val="00864EA5"/>
    <w:rsid w:val="00866555"/>
    <w:rsid w:val="00866AF4"/>
    <w:rsid w:val="00870015"/>
    <w:rsid w:val="00873498"/>
    <w:rsid w:val="008821BB"/>
    <w:rsid w:val="0088241D"/>
    <w:rsid w:val="00893CE2"/>
    <w:rsid w:val="008A2F40"/>
    <w:rsid w:val="008A39D6"/>
    <w:rsid w:val="008A5A51"/>
    <w:rsid w:val="008A6EB6"/>
    <w:rsid w:val="008D08FA"/>
    <w:rsid w:val="008D16FB"/>
    <w:rsid w:val="008D18E4"/>
    <w:rsid w:val="008D2F35"/>
    <w:rsid w:val="008D6926"/>
    <w:rsid w:val="008E0623"/>
    <w:rsid w:val="008E6D9F"/>
    <w:rsid w:val="009058D9"/>
    <w:rsid w:val="00914B57"/>
    <w:rsid w:val="00915B44"/>
    <w:rsid w:val="00915C75"/>
    <w:rsid w:val="00932A7C"/>
    <w:rsid w:val="00933BFE"/>
    <w:rsid w:val="0093670C"/>
    <w:rsid w:val="009377B9"/>
    <w:rsid w:val="00941F9B"/>
    <w:rsid w:val="00943BBA"/>
    <w:rsid w:val="00944A58"/>
    <w:rsid w:val="009461EB"/>
    <w:rsid w:val="009476EA"/>
    <w:rsid w:val="0095062B"/>
    <w:rsid w:val="009519B3"/>
    <w:rsid w:val="00953ECB"/>
    <w:rsid w:val="0096148E"/>
    <w:rsid w:val="0096310E"/>
    <w:rsid w:val="009663DF"/>
    <w:rsid w:val="00974C69"/>
    <w:rsid w:val="009773BB"/>
    <w:rsid w:val="00997CD4"/>
    <w:rsid w:val="009A3ECE"/>
    <w:rsid w:val="009A68BB"/>
    <w:rsid w:val="009B15B7"/>
    <w:rsid w:val="009C17F7"/>
    <w:rsid w:val="009C3205"/>
    <w:rsid w:val="009C3229"/>
    <w:rsid w:val="009C6FE0"/>
    <w:rsid w:val="009C7853"/>
    <w:rsid w:val="009D0B09"/>
    <w:rsid w:val="009D7FF6"/>
    <w:rsid w:val="009E270F"/>
    <w:rsid w:val="00A051EA"/>
    <w:rsid w:val="00A1384E"/>
    <w:rsid w:val="00A1504A"/>
    <w:rsid w:val="00A267F2"/>
    <w:rsid w:val="00A31622"/>
    <w:rsid w:val="00A341EB"/>
    <w:rsid w:val="00A37F5D"/>
    <w:rsid w:val="00A40689"/>
    <w:rsid w:val="00A438FC"/>
    <w:rsid w:val="00A5352C"/>
    <w:rsid w:val="00A557D2"/>
    <w:rsid w:val="00A62D79"/>
    <w:rsid w:val="00A645C8"/>
    <w:rsid w:val="00A6659E"/>
    <w:rsid w:val="00A678BE"/>
    <w:rsid w:val="00A704C7"/>
    <w:rsid w:val="00A723AB"/>
    <w:rsid w:val="00A73D1E"/>
    <w:rsid w:val="00A80230"/>
    <w:rsid w:val="00A81CC1"/>
    <w:rsid w:val="00A93824"/>
    <w:rsid w:val="00AA097A"/>
    <w:rsid w:val="00AA146F"/>
    <w:rsid w:val="00AA15D6"/>
    <w:rsid w:val="00AA30D9"/>
    <w:rsid w:val="00AC55CA"/>
    <w:rsid w:val="00AD40E1"/>
    <w:rsid w:val="00AD4904"/>
    <w:rsid w:val="00AD7922"/>
    <w:rsid w:val="00AE2853"/>
    <w:rsid w:val="00AF5C83"/>
    <w:rsid w:val="00B041BD"/>
    <w:rsid w:val="00B12A6E"/>
    <w:rsid w:val="00B132BC"/>
    <w:rsid w:val="00B1723D"/>
    <w:rsid w:val="00B23817"/>
    <w:rsid w:val="00B24BAB"/>
    <w:rsid w:val="00B302CD"/>
    <w:rsid w:val="00B35414"/>
    <w:rsid w:val="00B36240"/>
    <w:rsid w:val="00B36792"/>
    <w:rsid w:val="00B36FF1"/>
    <w:rsid w:val="00B4192B"/>
    <w:rsid w:val="00B43A9F"/>
    <w:rsid w:val="00B54334"/>
    <w:rsid w:val="00B569D9"/>
    <w:rsid w:val="00B623F7"/>
    <w:rsid w:val="00B62F92"/>
    <w:rsid w:val="00B62FC7"/>
    <w:rsid w:val="00B71039"/>
    <w:rsid w:val="00B731F2"/>
    <w:rsid w:val="00B76AA9"/>
    <w:rsid w:val="00B83D56"/>
    <w:rsid w:val="00BA08AE"/>
    <w:rsid w:val="00BA676B"/>
    <w:rsid w:val="00BB12EA"/>
    <w:rsid w:val="00BC2569"/>
    <w:rsid w:val="00BC30BD"/>
    <w:rsid w:val="00BC64A3"/>
    <w:rsid w:val="00BC79CC"/>
    <w:rsid w:val="00BD0ACF"/>
    <w:rsid w:val="00BD584D"/>
    <w:rsid w:val="00BF57FC"/>
    <w:rsid w:val="00BF7721"/>
    <w:rsid w:val="00BF7C6E"/>
    <w:rsid w:val="00C01CCB"/>
    <w:rsid w:val="00C02681"/>
    <w:rsid w:val="00C05394"/>
    <w:rsid w:val="00C0572A"/>
    <w:rsid w:val="00C06F5A"/>
    <w:rsid w:val="00C219EB"/>
    <w:rsid w:val="00C2490A"/>
    <w:rsid w:val="00C25E16"/>
    <w:rsid w:val="00C342F0"/>
    <w:rsid w:val="00C41C02"/>
    <w:rsid w:val="00C47A3B"/>
    <w:rsid w:val="00C52A83"/>
    <w:rsid w:val="00C53E2D"/>
    <w:rsid w:val="00C54CFE"/>
    <w:rsid w:val="00C60360"/>
    <w:rsid w:val="00C630F6"/>
    <w:rsid w:val="00C818A9"/>
    <w:rsid w:val="00C87280"/>
    <w:rsid w:val="00C874A7"/>
    <w:rsid w:val="00C87B68"/>
    <w:rsid w:val="00C94059"/>
    <w:rsid w:val="00CA770D"/>
    <w:rsid w:val="00CB130C"/>
    <w:rsid w:val="00CB28C9"/>
    <w:rsid w:val="00CB6546"/>
    <w:rsid w:val="00CB6AFB"/>
    <w:rsid w:val="00CC33C2"/>
    <w:rsid w:val="00CC4B8A"/>
    <w:rsid w:val="00CC5724"/>
    <w:rsid w:val="00CC78F0"/>
    <w:rsid w:val="00CC7BB5"/>
    <w:rsid w:val="00CE1406"/>
    <w:rsid w:val="00CE1FC2"/>
    <w:rsid w:val="00CE7936"/>
    <w:rsid w:val="00D0121B"/>
    <w:rsid w:val="00D0481B"/>
    <w:rsid w:val="00D11E5D"/>
    <w:rsid w:val="00D147E1"/>
    <w:rsid w:val="00D14E4A"/>
    <w:rsid w:val="00D1773F"/>
    <w:rsid w:val="00D2142D"/>
    <w:rsid w:val="00D22D24"/>
    <w:rsid w:val="00D23ABD"/>
    <w:rsid w:val="00D24ADF"/>
    <w:rsid w:val="00D24B37"/>
    <w:rsid w:val="00D25B69"/>
    <w:rsid w:val="00D272FF"/>
    <w:rsid w:val="00D35BED"/>
    <w:rsid w:val="00D4459A"/>
    <w:rsid w:val="00D453CE"/>
    <w:rsid w:val="00D4752C"/>
    <w:rsid w:val="00D511BA"/>
    <w:rsid w:val="00D55A2F"/>
    <w:rsid w:val="00D571C8"/>
    <w:rsid w:val="00D64F43"/>
    <w:rsid w:val="00D66699"/>
    <w:rsid w:val="00D713C6"/>
    <w:rsid w:val="00D7596D"/>
    <w:rsid w:val="00D874F8"/>
    <w:rsid w:val="00D946DF"/>
    <w:rsid w:val="00DA4F3D"/>
    <w:rsid w:val="00DB41E4"/>
    <w:rsid w:val="00DB76D8"/>
    <w:rsid w:val="00DC6761"/>
    <w:rsid w:val="00DC75C8"/>
    <w:rsid w:val="00DD3EE9"/>
    <w:rsid w:val="00DD6211"/>
    <w:rsid w:val="00DE4DF4"/>
    <w:rsid w:val="00DE540E"/>
    <w:rsid w:val="00DE6E60"/>
    <w:rsid w:val="00DF6EC7"/>
    <w:rsid w:val="00DF7A2F"/>
    <w:rsid w:val="00E143D8"/>
    <w:rsid w:val="00E47145"/>
    <w:rsid w:val="00E476BA"/>
    <w:rsid w:val="00E6302E"/>
    <w:rsid w:val="00E70F4C"/>
    <w:rsid w:val="00E92EC7"/>
    <w:rsid w:val="00E97637"/>
    <w:rsid w:val="00EA07DF"/>
    <w:rsid w:val="00EA16EE"/>
    <w:rsid w:val="00EA2395"/>
    <w:rsid w:val="00EA2C28"/>
    <w:rsid w:val="00EB3DF8"/>
    <w:rsid w:val="00EB6526"/>
    <w:rsid w:val="00EC3988"/>
    <w:rsid w:val="00EC4FE3"/>
    <w:rsid w:val="00EC6DA2"/>
    <w:rsid w:val="00EC7F91"/>
    <w:rsid w:val="00ED0830"/>
    <w:rsid w:val="00ED592B"/>
    <w:rsid w:val="00EE1DA6"/>
    <w:rsid w:val="00EF14BB"/>
    <w:rsid w:val="00EF36CB"/>
    <w:rsid w:val="00EF44A7"/>
    <w:rsid w:val="00EF4947"/>
    <w:rsid w:val="00EF5D14"/>
    <w:rsid w:val="00F146D1"/>
    <w:rsid w:val="00F17DF4"/>
    <w:rsid w:val="00F20392"/>
    <w:rsid w:val="00F22B99"/>
    <w:rsid w:val="00F2381B"/>
    <w:rsid w:val="00F276F7"/>
    <w:rsid w:val="00F31F81"/>
    <w:rsid w:val="00F32ED6"/>
    <w:rsid w:val="00F43C57"/>
    <w:rsid w:val="00F5279E"/>
    <w:rsid w:val="00F67527"/>
    <w:rsid w:val="00F706E4"/>
    <w:rsid w:val="00F70F62"/>
    <w:rsid w:val="00F73AD7"/>
    <w:rsid w:val="00F73F23"/>
    <w:rsid w:val="00F825B4"/>
    <w:rsid w:val="00F8262D"/>
    <w:rsid w:val="00F86ED4"/>
    <w:rsid w:val="00F96E78"/>
    <w:rsid w:val="00FA33A8"/>
    <w:rsid w:val="00FB561F"/>
    <w:rsid w:val="00FC603F"/>
    <w:rsid w:val="00FD0A33"/>
    <w:rsid w:val="00FD4DF1"/>
    <w:rsid w:val="00FE0F76"/>
    <w:rsid w:val="00FE38D1"/>
    <w:rsid w:val="00FF2072"/>
    <w:rsid w:val="00FF2511"/>
    <w:rsid w:val="00FF32EA"/>
    <w:rsid w:val="00FF547A"/>
    <w:rsid w:val="00FF577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A55CD-5D6A-4B82-BFC5-6853864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4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A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AD0"/>
    <w:rPr>
      <w:sz w:val="18"/>
      <w:szCs w:val="18"/>
    </w:rPr>
  </w:style>
  <w:style w:type="character" w:styleId="a6">
    <w:name w:val="Hyperlink"/>
    <w:basedOn w:val="a0"/>
    <w:uiPriority w:val="99"/>
    <w:unhideWhenUsed/>
    <w:rsid w:val="008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.mep.gov.cn/hjbhbz/bzwb/shjbh/shjzlbz/199003/t19900301_66502.htm" TargetMode="External"/><Relationship Id="rId13" Type="http://schemas.openxmlformats.org/officeDocument/2006/relationships/hyperlink" Target="http://kjs.mep.gov.cn/hjbhbz/bzwb/dqhjbh/dqgdwrywrwpfbz/200201/t20020101_67405.htm" TargetMode="External"/><Relationship Id="rId18" Type="http://schemas.openxmlformats.org/officeDocument/2006/relationships/hyperlink" Target="http://kjs.mep.gov.cn/hjbhbz/bzwb/gthw/wxfwjbffbz/200705/W020111214514241465669.pdf" TargetMode="External"/><Relationship Id="rId26" Type="http://schemas.openxmlformats.org/officeDocument/2006/relationships/hyperlink" Target="http://kjs.mep.gov.cn/hjbhbz/bzwb/dqhjbh/dqgdwrywrwpfbz/201505/W02015050639337174657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js.mep.gov.cn/hjbhbz/bzwb/gthw/wxfwjbffbz/200705/W020111214516430134990.pdf" TargetMode="External"/><Relationship Id="rId34" Type="http://schemas.openxmlformats.org/officeDocument/2006/relationships/footer" Target="footer1.xml"/><Relationship Id="rId7" Type="http://schemas.openxmlformats.org/officeDocument/2006/relationships/hyperlink" Target="http://kjs.mep.gov.cn/hjbhbz/bzwb/shjbh/shjzlbz/199807/t19980701_66499.htm" TargetMode="External"/><Relationship Id="rId12" Type="http://schemas.openxmlformats.org/officeDocument/2006/relationships/hyperlink" Target="http://kjs.mep.gov.cn/hjbhbz/bzwb/dqhjbh/dqgdwrywrwpfbz/201505/W020150506397727447619.pdf" TargetMode="External"/><Relationship Id="rId17" Type="http://schemas.openxmlformats.org/officeDocument/2006/relationships/hyperlink" Target="http://kjs.mep.gov.cn/hjbhbz/bzwb/dqhjbh/dqgdwrywrwpfbz/200804/t20080414_121137.htm" TargetMode="External"/><Relationship Id="rId25" Type="http://schemas.openxmlformats.org/officeDocument/2006/relationships/hyperlink" Target="http://kjs.mep.gov.cn/hjbhbz/bzwb/dqhjbh/dqgdwrywrwpfbz/201505/W020150506394632230539.pdf" TargetMode="External"/><Relationship Id="rId33" Type="http://schemas.openxmlformats.org/officeDocument/2006/relationships/hyperlink" Target="http://kjs.mep.gov.cn/hjbhbz/bzwb/dqhjbh/xgbz/201412/t20141211_29287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js.mep.gov.cn/hjbhbz/bzwb/dqhjbh/dqgdwrywrwpfbz/200706/t20070626_105769.htm" TargetMode="External"/><Relationship Id="rId20" Type="http://schemas.openxmlformats.org/officeDocument/2006/relationships/hyperlink" Target="http://kjs.mep.gov.cn/hjbhbz/bzwb/gthw/wxfwjbffbz/200705/W020120104532752182600.pdf" TargetMode="External"/><Relationship Id="rId29" Type="http://schemas.openxmlformats.org/officeDocument/2006/relationships/hyperlink" Target="http://kjs.mep.gov.cn/hjbhbz/bzwb/other/hjbhgc/200704/t20070416_102749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js.mep.gov.cn/hjbhbz/bzwb/shjbh/swrwpfbz/201109/t20110921_217530.htm" TargetMode="External"/><Relationship Id="rId24" Type="http://schemas.openxmlformats.org/officeDocument/2006/relationships/hyperlink" Target="http://kjs.mep.gov.cn/hjbhbz/bzwb/dqhjbh/dqgdwrywrwpfbz/201505/W020150506396388086123.pdf" TargetMode="External"/><Relationship Id="rId32" Type="http://schemas.openxmlformats.org/officeDocument/2006/relationships/hyperlink" Target="http://kjs.mep.gov.cn/hjbhbz/bzwb/gthw/wxfwjbffbz/200705/W02011121452633045936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js.mep.gov.cn/hjbhbz/bzwb/dqhjbh/dqydywrwpfbz/200706/t20070626_105768.htm" TargetMode="External"/><Relationship Id="rId23" Type="http://schemas.openxmlformats.org/officeDocument/2006/relationships/hyperlink" Target="http://kjs.mep.gov.cn/hjbhbz/bzwb/shjbh/swrwpfbz/198503/t19850301_66601.htm" TargetMode="External"/><Relationship Id="rId28" Type="http://schemas.openxmlformats.org/officeDocument/2006/relationships/hyperlink" Target="http://kjs.mep.gov.cn/hjbhbz/bzwb/dqhjbh/dqgdwrywrwpfbz/201505/W020150506394069081584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p.gov.cn/tech/hjbz/bzwb/wlhj/shjzlbz/200610/t20061016_94653.htm" TargetMode="External"/><Relationship Id="rId19" Type="http://schemas.openxmlformats.org/officeDocument/2006/relationships/hyperlink" Target="http://kjs.mep.gov.cn/hjbhbz/bzwb/gthw/wxfwjbffbz/200705/W020111214515087821081.pdf" TargetMode="External"/><Relationship Id="rId31" Type="http://schemas.openxmlformats.org/officeDocument/2006/relationships/hyperlink" Target="http://kjs.mep.gov.cn/hjbhbz/bzwb/other/hjbhgc/200509/t20050901_693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js.mep.gov.cn/hjbhbz/bzwb/wlhj/shjzlbz/200809/W020111121351590491445.pdf" TargetMode="External"/><Relationship Id="rId14" Type="http://schemas.openxmlformats.org/officeDocument/2006/relationships/hyperlink" Target="http://kjs.mep.gov.cn/hjbhbz/bzwb/dqhjbh/dqgdwrywrwpfbz/200706/t20070626_105767.htm" TargetMode="External"/><Relationship Id="rId22" Type="http://schemas.openxmlformats.org/officeDocument/2006/relationships/hyperlink" Target="http://kjs.mep.gov.cn/hjbhbz/bzwb/shjbh/swrwpfbz/198310/t19831001_68703.htm" TargetMode="External"/><Relationship Id="rId27" Type="http://schemas.openxmlformats.org/officeDocument/2006/relationships/hyperlink" Target="http://kjs.mep.gov.cn/hjbhbz/bzwb/dqhjbh/dqgdwrywrwpfbz/201505/W020150506392976571440.pdf" TargetMode="External"/><Relationship Id="rId30" Type="http://schemas.openxmlformats.org/officeDocument/2006/relationships/hyperlink" Target="http://kjs.mep.gov.cn/hjbhbz/bzwb/other/pjjsdz/201504/t20150407_298648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0765-705B-470D-B85F-78E1E19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2318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sgx</dc:creator>
  <cp:keywords/>
  <dc:description/>
  <cp:lastModifiedBy>wangyinyi</cp:lastModifiedBy>
  <cp:revision>41</cp:revision>
  <cp:lastPrinted>2017-04-11T01:50:00Z</cp:lastPrinted>
  <dcterms:created xsi:type="dcterms:W3CDTF">2013-02-28T01:10:00Z</dcterms:created>
  <dcterms:modified xsi:type="dcterms:W3CDTF">2017-05-10T03:52:00Z</dcterms:modified>
</cp:coreProperties>
</file>